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C9398" w14:textId="33A57E28" w:rsidR="001D36C8" w:rsidRPr="00B34C14" w:rsidRDefault="00040EC9" w:rsidP="00766A73">
      <w:pPr>
        <w:tabs>
          <w:tab w:val="center" w:pos="4533"/>
        </w:tabs>
        <w:jc w:val="center"/>
        <w:rPr>
          <w:rStyle w:val="lev"/>
          <w:rFonts w:eastAsia="Times New Roman" w:cs="Times New Roman"/>
          <w:b w:val="0"/>
          <w:color w:val="FF6600"/>
          <w:sz w:val="36"/>
          <w:szCs w:val="36"/>
        </w:rPr>
      </w:pPr>
      <w:r w:rsidRPr="00B34C14">
        <w:rPr>
          <w:rStyle w:val="lev"/>
          <w:rFonts w:ascii="Tahoma" w:eastAsia="Times New Roman" w:hAnsi="Tahoma" w:cs="Times New Roman"/>
          <w:color w:val="FF6600"/>
          <w:sz w:val="36"/>
          <w:szCs w:val="36"/>
        </w:rPr>
        <w:t>5</w:t>
      </w:r>
      <w:r w:rsidR="008442F3" w:rsidRPr="00B34C14">
        <w:rPr>
          <w:rStyle w:val="lev"/>
          <w:rFonts w:ascii="Tahoma" w:eastAsia="Times New Roman" w:hAnsi="Tahoma" w:cs="Times New Roman"/>
          <w:color w:val="FF6600"/>
          <w:sz w:val="36"/>
          <w:szCs w:val="36"/>
        </w:rPr>
        <w:t>th edition of the</w:t>
      </w:r>
      <w:r w:rsidR="008D784D" w:rsidRPr="00B34C14">
        <w:rPr>
          <w:rStyle w:val="lev"/>
          <w:rFonts w:ascii="Tahoma" w:eastAsia="Times New Roman" w:hAnsi="Tahoma" w:cs="Times New Roman"/>
          <w:color w:val="FF6600"/>
          <w:sz w:val="36"/>
          <w:szCs w:val="36"/>
        </w:rPr>
        <w:t xml:space="preserve"> Rencontres</w:t>
      </w:r>
      <w:r w:rsidRPr="00B34C14">
        <w:rPr>
          <w:rStyle w:val="lev"/>
          <w:rFonts w:eastAsia="Times New Roman" w:cs="Times New Roman"/>
          <w:b w:val="0"/>
          <w:color w:val="FF6600"/>
          <w:sz w:val="36"/>
          <w:szCs w:val="36"/>
        </w:rPr>
        <w:t xml:space="preserve"> </w:t>
      </w:r>
      <w:r w:rsidRPr="00B34C14">
        <w:rPr>
          <w:rStyle w:val="lev"/>
          <w:rFonts w:ascii="Tahoma" w:eastAsia="Times New Roman" w:hAnsi="Tahoma" w:cs="Times New Roman"/>
          <w:color w:val="FF6600"/>
          <w:sz w:val="36"/>
          <w:szCs w:val="36"/>
        </w:rPr>
        <w:t>d’</w:t>
      </w:r>
      <w:proofErr w:type="spellStart"/>
      <w:r w:rsidRPr="00B34C14">
        <w:rPr>
          <w:rStyle w:val="lev"/>
          <w:rFonts w:ascii="Tahoma" w:eastAsia="Times New Roman" w:hAnsi="Tahoma" w:cs="Times New Roman"/>
          <w:color w:val="FF6600"/>
          <w:sz w:val="36"/>
          <w:szCs w:val="36"/>
        </w:rPr>
        <w:t>Aflam</w:t>
      </w:r>
      <w:proofErr w:type="spellEnd"/>
      <w:r w:rsidR="008D784D" w:rsidRPr="00B34C14">
        <w:rPr>
          <w:rStyle w:val="lev"/>
          <w:rFonts w:eastAsia="Times New Roman" w:cs="Times New Roman"/>
          <w:b w:val="0"/>
          <w:color w:val="FF6600"/>
          <w:sz w:val="36"/>
          <w:szCs w:val="36"/>
        </w:rPr>
        <w:t xml:space="preserve"> </w:t>
      </w:r>
    </w:p>
    <w:p w14:paraId="191F9C7E" w14:textId="569217EC" w:rsidR="00766A73" w:rsidRPr="00B34C14" w:rsidRDefault="00570A8B" w:rsidP="00766A73">
      <w:pPr>
        <w:tabs>
          <w:tab w:val="center" w:pos="4533"/>
        </w:tabs>
        <w:jc w:val="center"/>
        <w:rPr>
          <w:rFonts w:eastAsia="Times New Roman" w:cs="Times New Roman"/>
          <w:bCs/>
          <w:color w:val="FF6600"/>
          <w:sz w:val="28"/>
          <w:szCs w:val="28"/>
        </w:rPr>
      </w:pPr>
      <w:r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 xml:space="preserve">Marseille, </w:t>
      </w:r>
      <w:r w:rsidR="00B34C14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>22 to 26</w:t>
      </w:r>
      <w:r w:rsidR="00156AC0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 xml:space="preserve"> </w:t>
      </w:r>
      <w:r w:rsidR="008442F3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>November</w:t>
      </w:r>
      <w:r w:rsidR="00156AC0" w:rsidRPr="00B34C14">
        <w:rPr>
          <w:rStyle w:val="lev"/>
          <w:rFonts w:eastAsia="Times New Roman" w:cs="Times New Roman"/>
          <w:b w:val="0"/>
          <w:color w:val="FF6600"/>
          <w:sz w:val="28"/>
          <w:szCs w:val="28"/>
        </w:rPr>
        <w:t xml:space="preserve"> </w:t>
      </w:r>
      <w:r w:rsidR="00040EC9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>2017</w:t>
      </w:r>
      <w:r w:rsidR="008442F3" w:rsidRPr="00B34C14">
        <w:rPr>
          <w:rStyle w:val="lev"/>
          <w:rFonts w:eastAsia="Times New Roman" w:cs="Times New Roman"/>
          <w:b w:val="0"/>
          <w:color w:val="FF6600"/>
          <w:sz w:val="28"/>
          <w:szCs w:val="28"/>
        </w:rPr>
        <w:t xml:space="preserve"> (</w:t>
      </w:r>
      <w:r w:rsidR="008442F3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</w:rPr>
        <w:t>France</w:t>
      </w:r>
      <w:r w:rsidR="008442F3" w:rsidRPr="00B34C14">
        <w:rPr>
          <w:rStyle w:val="lev"/>
          <w:rFonts w:eastAsia="Times New Roman" w:cs="Times New Roman"/>
          <w:b w:val="0"/>
          <w:color w:val="FF6600"/>
          <w:sz w:val="28"/>
          <w:szCs w:val="28"/>
        </w:rPr>
        <w:t>)</w:t>
      </w:r>
    </w:p>
    <w:p w14:paraId="3C208091" w14:textId="591FF332" w:rsidR="00570A8B" w:rsidRDefault="00570A8B" w:rsidP="00B34C14">
      <w:pPr>
        <w:tabs>
          <w:tab w:val="left" w:pos="3100"/>
          <w:tab w:val="center" w:pos="5230"/>
        </w:tabs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</w:pPr>
      <w:r w:rsidRPr="00570A8B">
        <w:rPr>
          <w:rFonts w:ascii="Tahoma" w:hAnsi="Tahoma"/>
          <w:b/>
          <w:color w:val="FF0000"/>
          <w:sz w:val="28"/>
          <w:szCs w:val="28"/>
          <w:lang w:val="en-GB"/>
        </w:rPr>
        <w:tab/>
      </w:r>
      <w:r w:rsidRPr="00570A8B">
        <w:rPr>
          <w:rFonts w:ascii="Tahoma" w:hAnsi="Tahoma"/>
          <w:b/>
          <w:color w:val="FF0000"/>
          <w:sz w:val="28"/>
          <w:szCs w:val="28"/>
          <w:lang w:val="en-GB"/>
        </w:rPr>
        <w:tab/>
      </w:r>
      <w:r w:rsidR="008442F3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Registration is now </w:t>
      </w:r>
      <w:r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>open!</w:t>
      </w:r>
    </w:p>
    <w:p w14:paraId="39C1A453" w14:textId="77777777" w:rsidR="00B34C14" w:rsidRPr="00B34C14" w:rsidRDefault="00B34C14" w:rsidP="00B34C14">
      <w:pPr>
        <w:tabs>
          <w:tab w:val="left" w:pos="3100"/>
          <w:tab w:val="center" w:pos="5230"/>
        </w:tabs>
        <w:rPr>
          <w:rFonts w:ascii="Tahoma" w:eastAsia="Times New Roman" w:hAnsi="Tahoma" w:cs="Times New Roman"/>
          <w:b/>
          <w:bCs/>
          <w:color w:val="FF6600"/>
          <w:sz w:val="28"/>
          <w:szCs w:val="28"/>
          <w:u w:val="single"/>
        </w:rPr>
      </w:pPr>
    </w:p>
    <w:p w14:paraId="746EB3FD" w14:textId="3816293A" w:rsidR="008442F3" w:rsidRPr="00B34C14" w:rsidRDefault="008442F3" w:rsidP="002F5431">
      <w:pPr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 xml:space="preserve">Organised by Aflam since 2013, the </w:t>
      </w:r>
      <w:proofErr w:type="spellStart"/>
      <w:r w:rsidRPr="00B34C14">
        <w:rPr>
          <w:rFonts w:ascii="Tahoma" w:hAnsi="Tahoma"/>
          <w:i/>
          <w:sz w:val="20"/>
          <w:szCs w:val="20"/>
          <w:lang w:val="en-GB"/>
        </w:rPr>
        <w:t>Rencontres</w:t>
      </w:r>
      <w:proofErr w:type="spellEnd"/>
      <w:r w:rsidRPr="00B34C14">
        <w:rPr>
          <w:rFonts w:ascii="Tahoma" w:hAnsi="Tahoma"/>
          <w:i/>
          <w:sz w:val="20"/>
          <w:szCs w:val="20"/>
          <w:lang w:val="en-GB"/>
        </w:rPr>
        <w:t xml:space="preserve"> </w:t>
      </w:r>
      <w:proofErr w:type="spellStart"/>
      <w:r w:rsidR="00040EC9" w:rsidRPr="00B34C14">
        <w:rPr>
          <w:rFonts w:ascii="Tahoma" w:hAnsi="Tahoma"/>
          <w:i/>
          <w:sz w:val="20"/>
          <w:szCs w:val="20"/>
          <w:lang w:val="en-GB"/>
        </w:rPr>
        <w:t>d’Aflam</w:t>
      </w:r>
      <w:proofErr w:type="spellEnd"/>
      <w:r w:rsidR="00040EC9" w:rsidRPr="00B34C14">
        <w:rPr>
          <w:rFonts w:ascii="Tahoma" w:hAnsi="Tahoma"/>
          <w:i/>
          <w:sz w:val="20"/>
          <w:szCs w:val="20"/>
          <w:lang w:val="en-GB"/>
        </w:rPr>
        <w:t xml:space="preserve"> </w:t>
      </w:r>
      <w:r w:rsidR="0050419C">
        <w:rPr>
          <w:rFonts w:ascii="Tahoma" w:hAnsi="Tahoma"/>
          <w:sz w:val="20"/>
          <w:szCs w:val="20"/>
          <w:lang w:val="en-GB"/>
        </w:rPr>
        <w:t>is</w:t>
      </w:r>
      <w:r w:rsidRPr="00B34C14">
        <w:rPr>
          <w:rFonts w:ascii="Tahoma" w:hAnsi="Tahoma"/>
          <w:sz w:val="20"/>
          <w:szCs w:val="20"/>
          <w:lang w:val="en-GB"/>
        </w:rPr>
        <w:t xml:space="preserve"> a non-competitive film festival, which offers a </w:t>
      </w:r>
      <w:r w:rsidR="0050419C">
        <w:rPr>
          <w:rFonts w:ascii="Tahoma" w:hAnsi="Tahoma"/>
          <w:sz w:val="20"/>
          <w:szCs w:val="20"/>
          <w:lang w:val="en-GB"/>
        </w:rPr>
        <w:t>wide-ranging and varied look at</w:t>
      </w:r>
      <w:r w:rsidRPr="00B34C14">
        <w:rPr>
          <w:rFonts w:ascii="Tahoma" w:hAnsi="Tahoma"/>
          <w:sz w:val="20"/>
          <w:szCs w:val="20"/>
          <w:lang w:val="en-GB"/>
        </w:rPr>
        <w:t xml:space="preserve"> past </w:t>
      </w:r>
      <w:r w:rsidR="0050419C">
        <w:rPr>
          <w:rFonts w:ascii="Tahoma" w:hAnsi="Tahoma"/>
          <w:sz w:val="20"/>
          <w:szCs w:val="20"/>
          <w:lang w:val="en-GB"/>
        </w:rPr>
        <w:t>and contemporary Arab cinema</w:t>
      </w:r>
      <w:r w:rsidRPr="00B34C14">
        <w:rPr>
          <w:rFonts w:ascii="Tahoma" w:hAnsi="Tahoma"/>
          <w:sz w:val="20"/>
          <w:szCs w:val="20"/>
          <w:lang w:val="en-GB"/>
        </w:rPr>
        <w:t>.</w:t>
      </w:r>
    </w:p>
    <w:p w14:paraId="65D9F065" w14:textId="21946A89" w:rsidR="00055013" w:rsidRPr="00B34C14" w:rsidRDefault="008442F3" w:rsidP="00F41120">
      <w:pPr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 xml:space="preserve">Aflam </w:t>
      </w:r>
      <w:r w:rsidR="0050419C">
        <w:rPr>
          <w:rFonts w:ascii="Tahoma" w:hAnsi="Tahoma"/>
          <w:sz w:val="20"/>
          <w:szCs w:val="20"/>
          <w:lang w:val="en-GB"/>
        </w:rPr>
        <w:t>is opening</w:t>
      </w:r>
      <w:r w:rsidRPr="00B34C14">
        <w:rPr>
          <w:rFonts w:ascii="Tahoma" w:hAnsi="Tahoma"/>
          <w:sz w:val="20"/>
          <w:szCs w:val="20"/>
          <w:lang w:val="en-GB"/>
        </w:rPr>
        <w:t xml:space="preserve"> its call</w:t>
      </w:r>
      <w:r w:rsidR="00040EC9" w:rsidRPr="00B34C14">
        <w:rPr>
          <w:rFonts w:ascii="Tahoma" w:hAnsi="Tahoma"/>
          <w:sz w:val="20"/>
          <w:szCs w:val="20"/>
          <w:lang w:val="en-GB"/>
        </w:rPr>
        <w:t xml:space="preserve"> for applications for the fifth</w:t>
      </w:r>
      <w:r w:rsidRPr="00B34C14">
        <w:rPr>
          <w:rFonts w:ascii="Tahoma" w:hAnsi="Tahoma"/>
          <w:sz w:val="20"/>
          <w:szCs w:val="20"/>
          <w:lang w:val="en-GB"/>
        </w:rPr>
        <w:t xml:space="preserve"> edition of the </w:t>
      </w:r>
      <w:proofErr w:type="spellStart"/>
      <w:r w:rsidRPr="00B34C14">
        <w:rPr>
          <w:rFonts w:ascii="Tahoma" w:hAnsi="Tahoma"/>
          <w:i/>
          <w:sz w:val="20"/>
          <w:szCs w:val="20"/>
          <w:lang w:val="en-GB"/>
        </w:rPr>
        <w:t>Rencontres</w:t>
      </w:r>
      <w:proofErr w:type="spellEnd"/>
      <w:r w:rsidRPr="00B34C14">
        <w:rPr>
          <w:rFonts w:ascii="Tahoma" w:hAnsi="Tahoma"/>
          <w:sz w:val="20"/>
          <w:szCs w:val="20"/>
          <w:lang w:val="en-GB"/>
        </w:rPr>
        <w:t xml:space="preserve">, which </w:t>
      </w:r>
      <w:r w:rsidR="0050419C">
        <w:rPr>
          <w:rFonts w:ascii="Tahoma" w:hAnsi="Tahoma"/>
          <w:sz w:val="20"/>
          <w:szCs w:val="20"/>
          <w:lang w:val="en-GB"/>
        </w:rPr>
        <w:t>will</w:t>
      </w:r>
      <w:r w:rsidRPr="00B34C14">
        <w:rPr>
          <w:rFonts w:ascii="Tahoma" w:hAnsi="Tahoma"/>
          <w:sz w:val="20"/>
          <w:szCs w:val="20"/>
          <w:lang w:val="en-GB"/>
        </w:rPr>
        <w:t xml:space="preserve"> take pla</w:t>
      </w:r>
      <w:r w:rsidR="00040EC9" w:rsidRPr="00B34C14">
        <w:rPr>
          <w:rFonts w:ascii="Tahoma" w:hAnsi="Tahoma"/>
          <w:sz w:val="20"/>
          <w:szCs w:val="20"/>
          <w:lang w:val="en-GB"/>
        </w:rPr>
        <w:t xml:space="preserve">ce in Marseille (France) from </w:t>
      </w:r>
      <w:r w:rsidR="00032178">
        <w:rPr>
          <w:rFonts w:ascii="Tahoma" w:hAnsi="Tahoma"/>
          <w:sz w:val="20"/>
          <w:szCs w:val="20"/>
          <w:lang w:val="en-GB"/>
        </w:rPr>
        <w:t xml:space="preserve">22 to 26 </w:t>
      </w:r>
      <w:r w:rsidR="00040EC9" w:rsidRPr="00B34C14">
        <w:rPr>
          <w:rFonts w:ascii="Tahoma" w:hAnsi="Tahoma"/>
          <w:sz w:val="20"/>
          <w:szCs w:val="20"/>
          <w:lang w:val="en-GB"/>
        </w:rPr>
        <w:t>November 2017</w:t>
      </w:r>
      <w:r w:rsidRPr="00B34C14">
        <w:rPr>
          <w:rFonts w:ascii="Tahoma" w:hAnsi="Tahoma"/>
          <w:sz w:val="20"/>
          <w:szCs w:val="20"/>
          <w:lang w:val="en-GB"/>
        </w:rPr>
        <w:t>.</w:t>
      </w:r>
    </w:p>
    <w:p w14:paraId="61F03CA8" w14:textId="4AA6DF09" w:rsidR="008442F3" w:rsidRPr="00B34C14" w:rsidRDefault="008442F3" w:rsidP="00027215">
      <w:pPr>
        <w:tabs>
          <w:tab w:val="center" w:pos="4533"/>
        </w:tabs>
        <w:rPr>
          <w:rStyle w:val="lev"/>
          <w:rFonts w:eastAsia="Times New Roman" w:cs="Times New Roman"/>
          <w:b w:val="0"/>
          <w:color w:val="FF6600"/>
          <w:sz w:val="28"/>
          <w:szCs w:val="28"/>
        </w:rPr>
      </w:pPr>
      <w:r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This call for </w:t>
      </w:r>
      <w:r w:rsidR="002622CA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>applications</w:t>
      </w:r>
      <w:r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 </w:t>
      </w:r>
      <w:proofErr w:type="spellStart"/>
      <w:r w:rsidR="0050419C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>is</w:t>
      </w:r>
      <w:proofErr w:type="spellEnd"/>
      <w:r w:rsidR="0050419C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 </w:t>
      </w:r>
      <w:proofErr w:type="spellStart"/>
      <w:r w:rsidR="0050419C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>looking</w:t>
      </w:r>
      <w:proofErr w:type="spellEnd"/>
      <w:r w:rsidR="0050419C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 for</w:t>
      </w:r>
      <w:r w:rsidR="00E24D0D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 films </w:t>
      </w:r>
      <w:r w:rsidR="0050419C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>for</w:t>
      </w:r>
      <w:r w:rsidR="00E24D0D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 </w:t>
      </w:r>
      <w:proofErr w:type="spellStart"/>
      <w:r w:rsidR="0050419C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>two</w:t>
      </w:r>
      <w:proofErr w:type="spellEnd"/>
      <w:r w:rsidR="0050419C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 </w:t>
      </w:r>
      <w:r w:rsidR="00E24D0D" w:rsidRPr="00B34C14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>distinc</w:t>
      </w:r>
      <w:r w:rsidR="00B34C14">
        <w:rPr>
          <w:rStyle w:val="lev"/>
          <w:rFonts w:ascii="Tahoma" w:eastAsia="Times New Roman" w:hAnsi="Tahoma" w:cs="Times New Roman"/>
          <w:color w:val="FF6600"/>
          <w:sz w:val="28"/>
          <w:szCs w:val="28"/>
          <w:u w:val="single"/>
        </w:rPr>
        <w:t xml:space="preserve">t sections </w:t>
      </w:r>
      <w:r w:rsidRPr="00B34C14">
        <w:rPr>
          <w:rStyle w:val="lev"/>
          <w:rFonts w:eastAsia="Times New Roman" w:cs="Times New Roman"/>
          <w:b w:val="0"/>
          <w:color w:val="FF6600"/>
          <w:sz w:val="28"/>
          <w:szCs w:val="28"/>
        </w:rPr>
        <w:t>:</w:t>
      </w:r>
    </w:p>
    <w:p w14:paraId="74E839B7" w14:textId="7589BB2E" w:rsidR="008D784D" w:rsidRPr="00B34C14" w:rsidRDefault="008D784D" w:rsidP="00F41120">
      <w:pPr>
        <w:jc w:val="center"/>
        <w:rPr>
          <w:rFonts w:ascii="Tahoma" w:hAnsi="Tahoma"/>
          <w:b/>
          <w:sz w:val="16"/>
          <w:szCs w:val="16"/>
          <w:lang w:val="en-GB"/>
        </w:rPr>
      </w:pPr>
    </w:p>
    <w:p w14:paraId="6C4DA001" w14:textId="1D0225CC" w:rsidR="00A04B97" w:rsidRPr="00B34C14" w:rsidRDefault="00B34C14" w:rsidP="00F41120">
      <w:pPr>
        <w:jc w:val="both"/>
        <w:rPr>
          <w:rFonts w:ascii="Tahoma" w:hAnsi="Tahoma"/>
          <w:sz w:val="20"/>
          <w:szCs w:val="20"/>
          <w:lang w:val="en-GB"/>
        </w:rPr>
      </w:pPr>
      <w:r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>« A L</w:t>
      </w:r>
      <w:r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>A UNE</w:t>
      </w:r>
      <w:r>
        <w:rPr>
          <w:rFonts w:ascii="Tahoma" w:hAnsi="Tahoma"/>
          <w:b/>
          <w:color w:val="FF0000"/>
          <w:sz w:val="20"/>
          <w:szCs w:val="20"/>
        </w:rPr>
        <w:t> »</w:t>
      </w:r>
      <w:r w:rsidR="008D784D" w:rsidRPr="00B34C14">
        <w:rPr>
          <w:rFonts w:ascii="Tahoma" w:hAnsi="Tahoma"/>
          <w:color w:val="000000" w:themeColor="text1"/>
          <w:sz w:val="20"/>
          <w:szCs w:val="20"/>
          <w:lang w:val="en-GB"/>
        </w:rPr>
        <w:t>:</w:t>
      </w:r>
      <w:r w:rsidR="008D784D" w:rsidRPr="00B34C14">
        <w:rPr>
          <w:rFonts w:ascii="Tahoma" w:hAnsi="Tahoma"/>
          <w:sz w:val="20"/>
          <w:szCs w:val="20"/>
          <w:lang w:val="en-GB"/>
        </w:rPr>
        <w:t xml:space="preserve"> </w:t>
      </w:r>
      <w:r w:rsidR="0050419C">
        <w:rPr>
          <w:rFonts w:ascii="Tahoma" w:hAnsi="Tahoma"/>
          <w:sz w:val="20"/>
          <w:szCs w:val="20"/>
          <w:lang w:val="en-GB"/>
        </w:rPr>
        <w:t xml:space="preserve">This section looks for </w:t>
      </w:r>
      <w:r w:rsidR="00D447CE" w:rsidRPr="00B34C14">
        <w:rPr>
          <w:rFonts w:ascii="Tahoma" w:hAnsi="Tahoma"/>
          <w:sz w:val="20"/>
          <w:szCs w:val="20"/>
          <w:lang w:val="en-GB"/>
        </w:rPr>
        <w:t xml:space="preserve">feature films </w:t>
      </w:r>
      <w:r w:rsidR="0050419C">
        <w:rPr>
          <w:rFonts w:ascii="Tahoma" w:hAnsi="Tahoma"/>
          <w:sz w:val="20"/>
          <w:szCs w:val="20"/>
          <w:lang w:val="en-GB"/>
        </w:rPr>
        <w:t>which have made an impact in festivals or in the media</w:t>
      </w:r>
      <w:r w:rsidR="00D447CE" w:rsidRPr="00B34C14">
        <w:rPr>
          <w:rFonts w:ascii="Tahoma" w:hAnsi="Tahoma"/>
          <w:sz w:val="20"/>
          <w:szCs w:val="20"/>
          <w:lang w:val="en-GB"/>
        </w:rPr>
        <w:t xml:space="preserve">. These films are selected for their artistic </w:t>
      </w:r>
      <w:r w:rsidR="005019AE" w:rsidRPr="00B34C14">
        <w:rPr>
          <w:rFonts w:ascii="Tahoma" w:hAnsi="Tahoma"/>
          <w:sz w:val="20"/>
          <w:szCs w:val="20"/>
          <w:lang w:val="en-GB"/>
        </w:rPr>
        <w:t>value</w:t>
      </w:r>
      <w:r w:rsidR="00D447CE" w:rsidRPr="00B34C14">
        <w:rPr>
          <w:rFonts w:ascii="Tahoma" w:hAnsi="Tahoma"/>
          <w:sz w:val="20"/>
          <w:szCs w:val="20"/>
          <w:lang w:val="en-GB"/>
        </w:rPr>
        <w:t xml:space="preserve"> </w:t>
      </w:r>
      <w:r w:rsidR="002766D4" w:rsidRPr="00B34C14">
        <w:rPr>
          <w:rFonts w:ascii="Tahoma" w:hAnsi="Tahoma"/>
          <w:sz w:val="20"/>
          <w:szCs w:val="20"/>
          <w:lang w:val="en-GB"/>
        </w:rPr>
        <w:t>as well as</w:t>
      </w:r>
      <w:r w:rsidR="00D447CE" w:rsidRPr="00B34C14">
        <w:rPr>
          <w:rFonts w:ascii="Tahoma" w:hAnsi="Tahoma"/>
          <w:sz w:val="20"/>
          <w:szCs w:val="20"/>
          <w:lang w:val="en-GB"/>
        </w:rPr>
        <w:t xml:space="preserve"> for their political and cultural </w:t>
      </w:r>
      <w:r w:rsidR="005019AE" w:rsidRPr="00B34C14">
        <w:rPr>
          <w:rFonts w:ascii="Tahoma" w:hAnsi="Tahoma"/>
          <w:sz w:val="20"/>
          <w:szCs w:val="20"/>
          <w:lang w:val="en-GB"/>
        </w:rPr>
        <w:t>impact</w:t>
      </w:r>
      <w:r w:rsidR="00D447CE" w:rsidRPr="00B34C14">
        <w:rPr>
          <w:rFonts w:ascii="Tahoma" w:hAnsi="Tahoma"/>
          <w:sz w:val="20"/>
          <w:szCs w:val="20"/>
          <w:lang w:val="en-GB"/>
        </w:rPr>
        <w:t>.</w:t>
      </w:r>
    </w:p>
    <w:p w14:paraId="689F2388" w14:textId="2AE0B6C2" w:rsidR="005019AE" w:rsidRPr="00B34C14" w:rsidRDefault="005019AE" w:rsidP="00F41120">
      <w:pPr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u w:val="single"/>
          <w:lang w:val="en-GB"/>
        </w:rPr>
        <w:t>Requirements for participation</w:t>
      </w:r>
      <w:r w:rsidRPr="00B34C14">
        <w:rPr>
          <w:rFonts w:ascii="Tahoma" w:hAnsi="Tahoma"/>
          <w:sz w:val="20"/>
          <w:szCs w:val="20"/>
          <w:lang w:val="en-GB"/>
        </w:rPr>
        <w:t xml:space="preserve">: </w:t>
      </w:r>
    </w:p>
    <w:p w14:paraId="722259EC" w14:textId="753D0F7A" w:rsidR="005019AE" w:rsidRPr="00B34C14" w:rsidRDefault="005019AE" w:rsidP="00B34C14">
      <w:pPr>
        <w:pStyle w:val="Paragraphedeliste"/>
        <w:numPr>
          <w:ilvl w:val="0"/>
          <w:numId w:val="3"/>
        </w:numPr>
        <w:spacing w:after="12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>Film</w:t>
      </w:r>
      <w:r w:rsidR="007878EC" w:rsidRPr="00B34C14">
        <w:rPr>
          <w:rFonts w:ascii="Tahoma" w:hAnsi="Tahoma"/>
          <w:sz w:val="20"/>
          <w:szCs w:val="20"/>
          <w:lang w:val="en-GB"/>
        </w:rPr>
        <w:t>s</w:t>
      </w:r>
      <w:r w:rsidRPr="00B34C14">
        <w:rPr>
          <w:rFonts w:ascii="Tahoma" w:hAnsi="Tahoma"/>
          <w:sz w:val="20"/>
          <w:szCs w:val="20"/>
          <w:lang w:val="en-GB"/>
        </w:rPr>
        <w:t xml:space="preserve"> in Arabic and/or produced in an Arab</w:t>
      </w:r>
      <w:r w:rsidR="007878EC" w:rsidRPr="00B34C14">
        <w:rPr>
          <w:rFonts w:ascii="Tahoma" w:hAnsi="Tahoma"/>
          <w:sz w:val="20"/>
          <w:szCs w:val="20"/>
          <w:lang w:val="en-GB"/>
        </w:rPr>
        <w:t xml:space="preserve"> country and/or </w:t>
      </w:r>
      <w:r w:rsidR="0050419C">
        <w:rPr>
          <w:rFonts w:ascii="Tahoma" w:hAnsi="Tahoma"/>
          <w:sz w:val="20"/>
          <w:szCs w:val="20"/>
          <w:lang w:val="en-GB"/>
        </w:rPr>
        <w:t>by</w:t>
      </w:r>
      <w:r w:rsidR="007878EC" w:rsidRPr="00B34C14">
        <w:rPr>
          <w:rFonts w:ascii="Tahoma" w:hAnsi="Tahoma"/>
          <w:sz w:val="20"/>
          <w:szCs w:val="20"/>
          <w:lang w:val="en-GB"/>
        </w:rPr>
        <w:t xml:space="preserve"> an Ara</w:t>
      </w:r>
      <w:r w:rsidR="0050419C">
        <w:rPr>
          <w:rFonts w:ascii="Tahoma" w:hAnsi="Tahoma"/>
          <w:sz w:val="20"/>
          <w:szCs w:val="20"/>
          <w:lang w:val="en-GB"/>
        </w:rPr>
        <w:t xml:space="preserve">b director or </w:t>
      </w:r>
      <w:r w:rsidR="00AC06A3" w:rsidRPr="00B34C14">
        <w:rPr>
          <w:rFonts w:ascii="Tahoma" w:hAnsi="Tahoma"/>
          <w:sz w:val="20"/>
          <w:szCs w:val="20"/>
          <w:lang w:val="en-GB"/>
        </w:rPr>
        <w:t>a director of Arab</w:t>
      </w:r>
      <w:r w:rsidR="007878EC" w:rsidRPr="00B34C14">
        <w:rPr>
          <w:rFonts w:ascii="Tahoma" w:hAnsi="Tahoma"/>
          <w:sz w:val="20"/>
          <w:szCs w:val="20"/>
          <w:lang w:val="en-GB"/>
        </w:rPr>
        <w:t xml:space="preserve"> origin.</w:t>
      </w:r>
    </w:p>
    <w:p w14:paraId="1F002EE1" w14:textId="4287ADE3" w:rsidR="00B34C14" w:rsidRDefault="007878EC" w:rsidP="00B34C14">
      <w:pPr>
        <w:pStyle w:val="Paragraphedeliste"/>
        <w:numPr>
          <w:ilvl w:val="0"/>
          <w:numId w:val="3"/>
        </w:numPr>
        <w:spacing w:after="12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>Only feature films</w:t>
      </w:r>
      <w:r w:rsidR="0050419C">
        <w:rPr>
          <w:rFonts w:ascii="Tahoma" w:hAnsi="Tahoma"/>
          <w:sz w:val="20"/>
          <w:szCs w:val="20"/>
          <w:lang w:val="en-GB"/>
        </w:rPr>
        <w:t xml:space="preserve"> accepted</w:t>
      </w:r>
    </w:p>
    <w:p w14:paraId="0F215EA0" w14:textId="68C64EDA" w:rsidR="00B34C14" w:rsidRDefault="007878EC" w:rsidP="00B34C14">
      <w:pPr>
        <w:pStyle w:val="Paragraphedeliste"/>
        <w:numPr>
          <w:ilvl w:val="0"/>
          <w:numId w:val="3"/>
        </w:numPr>
        <w:spacing w:after="12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>Documentaries, fiction, animation, experimental (video clips, commercials or promotional films</w:t>
      </w:r>
      <w:r w:rsidR="0050419C">
        <w:rPr>
          <w:rFonts w:ascii="Tahoma" w:hAnsi="Tahoma"/>
          <w:sz w:val="20"/>
          <w:szCs w:val="20"/>
          <w:lang w:val="en-GB"/>
        </w:rPr>
        <w:t xml:space="preserve"> not accepted</w:t>
      </w:r>
      <w:r w:rsidR="00AC06A3" w:rsidRPr="00B34C14">
        <w:rPr>
          <w:rFonts w:ascii="Tahoma" w:hAnsi="Tahoma"/>
          <w:sz w:val="20"/>
          <w:szCs w:val="20"/>
          <w:lang w:val="en-GB"/>
        </w:rPr>
        <w:t>)</w:t>
      </w:r>
    </w:p>
    <w:p w14:paraId="5AEB3B7E" w14:textId="0E37CF1C" w:rsidR="007878EC" w:rsidRPr="00B34C14" w:rsidRDefault="007878EC" w:rsidP="00B34C14">
      <w:pPr>
        <w:pStyle w:val="Paragraphedeliste"/>
        <w:numPr>
          <w:ilvl w:val="0"/>
          <w:numId w:val="3"/>
        </w:numPr>
        <w:spacing w:after="12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b/>
          <w:sz w:val="20"/>
          <w:szCs w:val="20"/>
          <w:lang w:val="en-GB"/>
        </w:rPr>
        <w:t>Films produced after the 1</w:t>
      </w:r>
      <w:r w:rsidRPr="00B34C14">
        <w:rPr>
          <w:rFonts w:ascii="Tahoma" w:hAnsi="Tahoma"/>
          <w:b/>
          <w:sz w:val="20"/>
          <w:szCs w:val="20"/>
          <w:vertAlign w:val="superscript"/>
          <w:lang w:val="en-GB"/>
        </w:rPr>
        <w:t>st</w:t>
      </w:r>
      <w:r w:rsidRPr="00B34C14">
        <w:rPr>
          <w:rFonts w:ascii="Tahoma" w:hAnsi="Tahoma"/>
          <w:b/>
          <w:sz w:val="20"/>
          <w:szCs w:val="20"/>
          <w:lang w:val="en-GB"/>
        </w:rPr>
        <w:t xml:space="preserve"> of </w:t>
      </w:r>
      <w:r w:rsidR="00AC06A3" w:rsidRPr="00B34C14">
        <w:rPr>
          <w:rFonts w:ascii="Tahoma" w:hAnsi="Tahoma"/>
          <w:b/>
          <w:sz w:val="20"/>
          <w:szCs w:val="20"/>
          <w:lang w:val="en-GB"/>
        </w:rPr>
        <w:t>January</w:t>
      </w:r>
      <w:r w:rsidR="00040EC9" w:rsidRPr="00B34C14">
        <w:rPr>
          <w:rFonts w:ascii="Tahoma" w:hAnsi="Tahoma"/>
          <w:b/>
          <w:sz w:val="20"/>
          <w:szCs w:val="20"/>
          <w:lang w:val="en-GB"/>
        </w:rPr>
        <w:t xml:space="preserve"> 2016</w:t>
      </w:r>
    </w:p>
    <w:p w14:paraId="3C230787" w14:textId="10793035" w:rsidR="005019AE" w:rsidRPr="00B34C14" w:rsidRDefault="007878EC" w:rsidP="00F41120">
      <w:pPr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u w:val="single"/>
          <w:lang w:val="en-GB"/>
        </w:rPr>
        <w:t>Deadline for submission</w:t>
      </w:r>
      <w:r w:rsidRPr="00B34C14">
        <w:rPr>
          <w:rFonts w:ascii="Tahoma" w:hAnsi="Tahoma"/>
          <w:sz w:val="20"/>
          <w:szCs w:val="20"/>
          <w:lang w:val="en-GB"/>
        </w:rPr>
        <w:t xml:space="preserve">: </w:t>
      </w:r>
      <w:r w:rsidR="00B34C14"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 xml:space="preserve">30 </w:t>
      </w:r>
      <w:r w:rsidR="00B34C14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>May</w:t>
      </w:r>
      <w:r w:rsidR="00B34C14"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 xml:space="preserve"> 2017</w:t>
      </w:r>
    </w:p>
    <w:p w14:paraId="7EE9A34B" w14:textId="77777777" w:rsidR="0023638E" w:rsidRPr="00B34C14" w:rsidRDefault="0023638E" w:rsidP="00F41120">
      <w:pPr>
        <w:jc w:val="center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>- - -</w:t>
      </w:r>
    </w:p>
    <w:p w14:paraId="509D4ED2" w14:textId="6FB4DF20" w:rsidR="002622CA" w:rsidRPr="00B34C14" w:rsidRDefault="00B34C14" w:rsidP="00421F6A">
      <w:pPr>
        <w:jc w:val="both"/>
        <w:rPr>
          <w:rFonts w:ascii="Tahoma" w:hAnsi="Tahoma"/>
          <w:sz w:val="20"/>
          <w:szCs w:val="20"/>
          <w:lang w:val="en-GB"/>
        </w:rPr>
      </w:pPr>
      <w:r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 xml:space="preserve">« CINEMAS EMERGENTS </w:t>
      </w:r>
      <w:r>
        <w:rPr>
          <w:rFonts w:ascii="Tahoma" w:hAnsi="Tahoma"/>
          <w:b/>
          <w:color w:val="FF0000"/>
          <w:sz w:val="20"/>
          <w:szCs w:val="20"/>
        </w:rPr>
        <w:t>»</w:t>
      </w:r>
      <w:r w:rsidRPr="00B34C14">
        <w:rPr>
          <w:rFonts w:ascii="Tahoma" w:hAnsi="Tahoma"/>
          <w:color w:val="000000" w:themeColor="text1"/>
          <w:sz w:val="20"/>
          <w:szCs w:val="20"/>
          <w:lang w:val="en-GB"/>
        </w:rPr>
        <w:t>:</w:t>
      </w:r>
      <w:r w:rsidR="008D784D" w:rsidRPr="00B34C14">
        <w:rPr>
          <w:rFonts w:ascii="Tahoma" w:hAnsi="Tahoma"/>
          <w:sz w:val="20"/>
          <w:szCs w:val="20"/>
          <w:lang w:val="en-GB"/>
        </w:rPr>
        <w:t xml:space="preserve"> </w:t>
      </w:r>
      <w:r w:rsidR="00421F6A" w:rsidRPr="00B34C14">
        <w:rPr>
          <w:rFonts w:ascii="Tahoma" w:hAnsi="Tahoma"/>
          <w:sz w:val="20"/>
          <w:szCs w:val="20"/>
          <w:lang w:val="en-GB"/>
        </w:rPr>
        <w:t xml:space="preserve">This section seeks to uncover emerging </w:t>
      </w:r>
      <w:r w:rsidR="00570A8B" w:rsidRPr="00B34C14">
        <w:rPr>
          <w:rFonts w:ascii="Tahoma" w:hAnsi="Tahoma"/>
          <w:sz w:val="20"/>
          <w:szCs w:val="20"/>
          <w:lang w:val="en-GB"/>
        </w:rPr>
        <w:t>cinematography</w:t>
      </w:r>
      <w:r w:rsidR="00421F6A" w:rsidRPr="00B34C14">
        <w:rPr>
          <w:rFonts w:ascii="Tahoma" w:hAnsi="Tahoma"/>
          <w:sz w:val="20"/>
          <w:szCs w:val="20"/>
          <w:lang w:val="en-GB"/>
        </w:rPr>
        <w:t xml:space="preserve"> and show the work of </w:t>
      </w:r>
      <w:r w:rsidR="0050419C">
        <w:rPr>
          <w:rFonts w:ascii="Tahoma" w:hAnsi="Tahoma"/>
          <w:sz w:val="20"/>
          <w:szCs w:val="20"/>
          <w:lang w:val="en-GB"/>
        </w:rPr>
        <w:t>younger</w:t>
      </w:r>
      <w:r w:rsidR="00421F6A" w:rsidRPr="00B34C14">
        <w:rPr>
          <w:rFonts w:ascii="Tahoma" w:hAnsi="Tahoma"/>
          <w:sz w:val="20"/>
          <w:szCs w:val="20"/>
          <w:lang w:val="en-GB"/>
        </w:rPr>
        <w:t xml:space="preserve"> artists whose talent and </w:t>
      </w:r>
      <w:r w:rsidR="0050419C">
        <w:rPr>
          <w:rFonts w:ascii="Tahoma" w:hAnsi="Tahoma"/>
          <w:sz w:val="20"/>
          <w:szCs w:val="20"/>
          <w:lang w:val="en-GB"/>
        </w:rPr>
        <w:t>creativeness merits wider recognition</w:t>
      </w:r>
      <w:r w:rsidR="00421F6A" w:rsidRPr="00B34C14">
        <w:rPr>
          <w:rFonts w:ascii="Tahoma" w:hAnsi="Tahoma"/>
          <w:sz w:val="20"/>
          <w:szCs w:val="20"/>
          <w:lang w:val="en-GB"/>
        </w:rPr>
        <w:t>.</w:t>
      </w:r>
    </w:p>
    <w:p w14:paraId="287194DC" w14:textId="77777777" w:rsidR="00421F6A" w:rsidRPr="00B34C14" w:rsidRDefault="00421F6A" w:rsidP="00421F6A">
      <w:pPr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u w:val="single"/>
          <w:lang w:val="en-GB"/>
        </w:rPr>
        <w:t>Requirements for participation</w:t>
      </w:r>
      <w:r w:rsidRPr="00B34C14">
        <w:rPr>
          <w:rFonts w:ascii="Tahoma" w:hAnsi="Tahoma"/>
          <w:sz w:val="20"/>
          <w:szCs w:val="20"/>
          <w:lang w:val="en-GB"/>
        </w:rPr>
        <w:t xml:space="preserve">: </w:t>
      </w:r>
    </w:p>
    <w:p w14:paraId="261140AA" w14:textId="5280560C" w:rsidR="00421F6A" w:rsidRPr="00B34C14" w:rsidRDefault="00421F6A" w:rsidP="00B34C14">
      <w:pPr>
        <w:pStyle w:val="Paragraphedeliste"/>
        <w:numPr>
          <w:ilvl w:val="0"/>
          <w:numId w:val="3"/>
        </w:numPr>
        <w:spacing w:after="12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 xml:space="preserve">Films in Arabic and/or produced in an Arab country and/or </w:t>
      </w:r>
      <w:r w:rsidR="0050419C">
        <w:rPr>
          <w:rFonts w:ascii="Tahoma" w:hAnsi="Tahoma"/>
          <w:sz w:val="20"/>
          <w:szCs w:val="20"/>
          <w:lang w:val="en-GB"/>
        </w:rPr>
        <w:t>by</w:t>
      </w:r>
      <w:r w:rsidRPr="00B34C14">
        <w:rPr>
          <w:rFonts w:ascii="Tahoma" w:hAnsi="Tahoma"/>
          <w:sz w:val="20"/>
          <w:szCs w:val="20"/>
          <w:lang w:val="en-GB"/>
        </w:rPr>
        <w:t xml:space="preserve"> an Ara</w:t>
      </w:r>
      <w:r w:rsidR="002622CA" w:rsidRPr="00B34C14">
        <w:rPr>
          <w:rFonts w:ascii="Tahoma" w:hAnsi="Tahoma"/>
          <w:sz w:val="20"/>
          <w:szCs w:val="20"/>
          <w:lang w:val="en-GB"/>
        </w:rPr>
        <w:t>b director</w:t>
      </w:r>
      <w:r w:rsidR="0050419C">
        <w:rPr>
          <w:rFonts w:ascii="Tahoma" w:hAnsi="Tahoma"/>
          <w:sz w:val="20"/>
          <w:szCs w:val="20"/>
          <w:lang w:val="en-GB"/>
        </w:rPr>
        <w:t xml:space="preserve"> or</w:t>
      </w:r>
      <w:r w:rsidR="002622CA" w:rsidRPr="00B34C14">
        <w:rPr>
          <w:rFonts w:ascii="Tahoma" w:hAnsi="Tahoma"/>
          <w:sz w:val="20"/>
          <w:szCs w:val="20"/>
          <w:lang w:val="en-GB"/>
        </w:rPr>
        <w:t xml:space="preserve"> a director of Arab</w:t>
      </w:r>
      <w:r w:rsidRPr="00B34C14">
        <w:rPr>
          <w:rFonts w:ascii="Tahoma" w:hAnsi="Tahoma"/>
          <w:sz w:val="20"/>
          <w:szCs w:val="20"/>
          <w:lang w:val="en-GB"/>
        </w:rPr>
        <w:t xml:space="preserve"> origin.</w:t>
      </w:r>
    </w:p>
    <w:p w14:paraId="4D74BD53" w14:textId="2071D930" w:rsidR="00B34C14" w:rsidRDefault="00421F6A" w:rsidP="00B34C14">
      <w:pPr>
        <w:pStyle w:val="Paragraphedeliste"/>
        <w:numPr>
          <w:ilvl w:val="0"/>
          <w:numId w:val="3"/>
        </w:numPr>
        <w:spacing w:after="12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>Feature films or short films</w:t>
      </w:r>
      <w:r w:rsidR="0050419C">
        <w:rPr>
          <w:rFonts w:ascii="Tahoma" w:hAnsi="Tahoma"/>
          <w:sz w:val="20"/>
          <w:szCs w:val="20"/>
          <w:lang w:val="en-GB"/>
        </w:rPr>
        <w:t xml:space="preserve"> accepted</w:t>
      </w:r>
    </w:p>
    <w:p w14:paraId="39585D22" w14:textId="535891FD" w:rsidR="00B34C14" w:rsidRDefault="00421F6A" w:rsidP="00B34C14">
      <w:pPr>
        <w:pStyle w:val="Paragraphedeliste"/>
        <w:numPr>
          <w:ilvl w:val="0"/>
          <w:numId w:val="3"/>
        </w:numPr>
        <w:spacing w:after="12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>Documentaries, fiction, animation, experimental (video clips, commercials or promotional films</w:t>
      </w:r>
      <w:r w:rsidR="0050419C">
        <w:rPr>
          <w:rFonts w:ascii="Tahoma" w:hAnsi="Tahoma"/>
          <w:sz w:val="20"/>
          <w:szCs w:val="20"/>
          <w:lang w:val="en-GB"/>
        </w:rPr>
        <w:t xml:space="preserve"> not accepted</w:t>
      </w:r>
      <w:r w:rsidR="002622CA" w:rsidRPr="00B34C14">
        <w:rPr>
          <w:rFonts w:ascii="Tahoma" w:hAnsi="Tahoma"/>
          <w:sz w:val="20"/>
          <w:szCs w:val="20"/>
          <w:lang w:val="en-GB"/>
        </w:rPr>
        <w:t>)</w:t>
      </w:r>
    </w:p>
    <w:p w14:paraId="01DCFC46" w14:textId="2FDBD5F5" w:rsidR="00B34C14" w:rsidRDefault="0050419C" w:rsidP="00B34C14">
      <w:pPr>
        <w:pStyle w:val="Paragraphedeliste"/>
        <w:numPr>
          <w:ilvl w:val="0"/>
          <w:numId w:val="3"/>
        </w:numPr>
        <w:spacing w:after="120"/>
        <w:jc w:val="both"/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/>
          <w:sz w:val="20"/>
          <w:szCs w:val="20"/>
          <w:lang w:val="en-GB"/>
        </w:rPr>
        <w:t>Must be the film’s premiè</w:t>
      </w:r>
      <w:r w:rsidR="00055013" w:rsidRPr="00B34C14">
        <w:rPr>
          <w:rFonts w:ascii="Tahoma" w:hAnsi="Tahoma"/>
          <w:sz w:val="20"/>
          <w:szCs w:val="20"/>
          <w:lang w:val="en-GB"/>
        </w:rPr>
        <w:t>re</w:t>
      </w:r>
      <w:r w:rsidR="002622CA" w:rsidRPr="00B34C14">
        <w:rPr>
          <w:rFonts w:ascii="Tahoma" w:hAnsi="Tahoma"/>
          <w:sz w:val="20"/>
          <w:szCs w:val="20"/>
          <w:lang w:val="en-GB"/>
        </w:rPr>
        <w:t>,</w:t>
      </w:r>
      <w:r w:rsidR="00055013" w:rsidRPr="00B34C14">
        <w:rPr>
          <w:rFonts w:ascii="Tahoma" w:hAnsi="Tahoma"/>
          <w:sz w:val="20"/>
          <w:szCs w:val="20"/>
          <w:lang w:val="en-GB"/>
        </w:rPr>
        <w:t xml:space="preserve"> </w:t>
      </w:r>
      <w:r w:rsidR="00421F6A" w:rsidRPr="00B34C14">
        <w:rPr>
          <w:rFonts w:ascii="Tahoma" w:hAnsi="Tahoma"/>
          <w:sz w:val="20"/>
          <w:szCs w:val="20"/>
          <w:lang w:val="en-GB"/>
        </w:rPr>
        <w:t xml:space="preserve">or second screening </w:t>
      </w:r>
    </w:p>
    <w:p w14:paraId="23D6F369" w14:textId="15C6C4ED" w:rsidR="00421F6A" w:rsidRPr="00B34C14" w:rsidRDefault="00421F6A" w:rsidP="00B34C14">
      <w:pPr>
        <w:pStyle w:val="Paragraphedeliste"/>
        <w:numPr>
          <w:ilvl w:val="0"/>
          <w:numId w:val="3"/>
        </w:numPr>
        <w:spacing w:after="12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b/>
          <w:sz w:val="20"/>
          <w:szCs w:val="20"/>
          <w:lang w:val="en-GB"/>
        </w:rPr>
        <w:t>Films produced after the 1</w:t>
      </w:r>
      <w:r w:rsidRPr="00B34C14">
        <w:rPr>
          <w:rFonts w:ascii="Tahoma" w:hAnsi="Tahoma"/>
          <w:b/>
          <w:sz w:val="20"/>
          <w:szCs w:val="20"/>
          <w:vertAlign w:val="superscript"/>
          <w:lang w:val="en-GB"/>
        </w:rPr>
        <w:t>st</w:t>
      </w:r>
      <w:r w:rsidRPr="00B34C14">
        <w:rPr>
          <w:rFonts w:ascii="Tahoma" w:hAnsi="Tahoma"/>
          <w:b/>
          <w:sz w:val="20"/>
          <w:szCs w:val="20"/>
          <w:lang w:val="en-GB"/>
        </w:rPr>
        <w:t xml:space="preserve"> of </w:t>
      </w:r>
      <w:r w:rsidR="002622CA" w:rsidRPr="00B34C14">
        <w:rPr>
          <w:rFonts w:ascii="Tahoma" w:hAnsi="Tahoma"/>
          <w:b/>
          <w:sz w:val="20"/>
          <w:szCs w:val="20"/>
          <w:lang w:val="en-GB"/>
        </w:rPr>
        <w:t>January</w:t>
      </w:r>
      <w:r w:rsidR="00040EC9" w:rsidRPr="00B34C14">
        <w:rPr>
          <w:rFonts w:ascii="Tahoma" w:hAnsi="Tahoma"/>
          <w:b/>
          <w:sz w:val="20"/>
          <w:szCs w:val="20"/>
          <w:lang w:val="en-GB"/>
        </w:rPr>
        <w:t xml:space="preserve"> 2016</w:t>
      </w:r>
    </w:p>
    <w:p w14:paraId="0844CC0E" w14:textId="0809BF0F" w:rsidR="00421F6A" w:rsidRPr="00B34C14" w:rsidRDefault="00421F6A" w:rsidP="00421F6A">
      <w:pPr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u w:val="single"/>
          <w:lang w:val="en-GB"/>
        </w:rPr>
        <w:t>Deadline for submission</w:t>
      </w:r>
      <w:r w:rsidRPr="00B34C14">
        <w:rPr>
          <w:rFonts w:ascii="Tahoma" w:hAnsi="Tahoma"/>
          <w:sz w:val="20"/>
          <w:szCs w:val="20"/>
          <w:lang w:val="en-GB"/>
        </w:rPr>
        <w:t xml:space="preserve">: </w:t>
      </w:r>
      <w:r w:rsidR="00B34C14"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 xml:space="preserve">30 </w:t>
      </w:r>
      <w:r w:rsidR="00B34C14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>May</w:t>
      </w:r>
      <w:r w:rsidR="00B34C14" w:rsidRPr="00C82B63">
        <w:rPr>
          <w:rStyle w:val="lev"/>
          <w:rFonts w:ascii="Tahoma" w:eastAsia="Times New Roman" w:hAnsi="Tahoma" w:cs="Times New Roman"/>
          <w:color w:val="FF6600"/>
          <w:sz w:val="20"/>
          <w:szCs w:val="20"/>
        </w:rPr>
        <w:t xml:space="preserve"> 2017</w:t>
      </w:r>
    </w:p>
    <w:p w14:paraId="1D3CF70D" w14:textId="77777777" w:rsidR="00156AC0" w:rsidRPr="00B34C14" w:rsidRDefault="00156AC0" w:rsidP="00F41120">
      <w:pPr>
        <w:jc w:val="both"/>
        <w:rPr>
          <w:rFonts w:ascii="Tahoma" w:hAnsi="Tahoma"/>
          <w:sz w:val="20"/>
          <w:szCs w:val="20"/>
          <w:lang w:val="en-GB"/>
        </w:rPr>
      </w:pPr>
    </w:p>
    <w:p w14:paraId="29493D51" w14:textId="1CE69F72" w:rsidR="00F719DB" w:rsidRPr="00B34C14" w:rsidRDefault="00421F6A" w:rsidP="00F41120">
      <w:pPr>
        <w:jc w:val="both"/>
        <w:rPr>
          <w:rStyle w:val="lev"/>
          <w:rFonts w:ascii="Tahoma" w:eastAsia="Times New Roman" w:hAnsi="Tahoma" w:cs="Times New Roman"/>
          <w:color w:val="FF6600"/>
          <w:sz w:val="20"/>
          <w:szCs w:val="20"/>
          <w:u w:val="single"/>
        </w:rPr>
      </w:pPr>
      <w:r w:rsidRPr="00B34C14">
        <w:rPr>
          <w:rStyle w:val="lev"/>
          <w:rFonts w:ascii="Tahoma" w:eastAsia="Times New Roman" w:hAnsi="Tahoma" w:cs="Times New Roman"/>
          <w:color w:val="FF6600"/>
          <w:sz w:val="20"/>
          <w:szCs w:val="20"/>
          <w:u w:val="single"/>
        </w:rPr>
        <w:t>To send your application</w:t>
      </w:r>
      <w:r w:rsidR="00F719DB" w:rsidRPr="00B34C14">
        <w:rPr>
          <w:rStyle w:val="lev"/>
          <w:rFonts w:ascii="Tahoma" w:eastAsia="Times New Roman" w:hAnsi="Tahoma" w:cs="Times New Roman"/>
          <w:color w:val="FF6600"/>
          <w:sz w:val="20"/>
          <w:szCs w:val="20"/>
          <w:u w:val="single"/>
        </w:rPr>
        <w:t>:</w:t>
      </w:r>
    </w:p>
    <w:p w14:paraId="63BC6FAE" w14:textId="1DF1B09D" w:rsidR="00F719DB" w:rsidRPr="00B34C14" w:rsidRDefault="004460DE" w:rsidP="004460DE">
      <w:pPr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 xml:space="preserve">1) </w:t>
      </w:r>
      <w:r w:rsidR="0050419C">
        <w:rPr>
          <w:rFonts w:ascii="Tahoma" w:hAnsi="Tahoma"/>
          <w:sz w:val="20"/>
          <w:szCs w:val="20"/>
          <w:lang w:val="en-GB"/>
        </w:rPr>
        <w:t>F</w:t>
      </w:r>
      <w:r w:rsidR="00421F6A" w:rsidRPr="00B34C14">
        <w:rPr>
          <w:rFonts w:ascii="Tahoma" w:hAnsi="Tahoma"/>
          <w:sz w:val="20"/>
          <w:szCs w:val="20"/>
          <w:lang w:val="en-GB"/>
        </w:rPr>
        <w:t>ill in the attached form</w:t>
      </w:r>
      <w:r w:rsidR="00A04B97" w:rsidRPr="00B34C14">
        <w:rPr>
          <w:rFonts w:ascii="Tahoma" w:hAnsi="Tahoma"/>
          <w:sz w:val="20"/>
          <w:szCs w:val="20"/>
          <w:lang w:val="en-GB"/>
        </w:rPr>
        <w:t>.</w:t>
      </w:r>
    </w:p>
    <w:p w14:paraId="05DF4246" w14:textId="631268DD" w:rsidR="00295BD7" w:rsidRPr="00B34C14" w:rsidRDefault="004460DE" w:rsidP="004460DE">
      <w:pPr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 xml:space="preserve">2) </w:t>
      </w:r>
      <w:r w:rsidR="0050419C">
        <w:rPr>
          <w:rFonts w:ascii="Tahoma" w:hAnsi="Tahoma"/>
          <w:sz w:val="20"/>
          <w:szCs w:val="20"/>
          <w:lang w:val="en-GB"/>
        </w:rPr>
        <w:t>Send</w:t>
      </w:r>
      <w:r w:rsidR="00421F6A" w:rsidRPr="00B34C14">
        <w:rPr>
          <w:rFonts w:ascii="Tahoma" w:hAnsi="Tahoma"/>
          <w:sz w:val="20"/>
          <w:szCs w:val="20"/>
          <w:lang w:val="en-GB"/>
        </w:rPr>
        <w:t xml:space="preserve"> your film</w:t>
      </w:r>
      <w:r w:rsidR="00A04B97" w:rsidRPr="00B34C14">
        <w:rPr>
          <w:rFonts w:ascii="Tahoma" w:hAnsi="Tahoma"/>
          <w:sz w:val="20"/>
          <w:szCs w:val="20"/>
          <w:lang w:val="en-GB"/>
        </w:rPr>
        <w:t xml:space="preserve"> and the </w:t>
      </w:r>
      <w:r w:rsidR="0050419C">
        <w:rPr>
          <w:rFonts w:ascii="Tahoma" w:hAnsi="Tahoma"/>
          <w:sz w:val="20"/>
          <w:szCs w:val="20"/>
          <w:lang w:val="en-GB"/>
        </w:rPr>
        <w:t>completed</w:t>
      </w:r>
      <w:r w:rsidR="00A04B97" w:rsidRPr="00B34C14">
        <w:rPr>
          <w:rFonts w:ascii="Tahoma" w:hAnsi="Tahoma"/>
          <w:sz w:val="20"/>
          <w:szCs w:val="20"/>
          <w:lang w:val="en-GB"/>
        </w:rPr>
        <w:t xml:space="preserve"> form</w:t>
      </w:r>
      <w:r w:rsidR="0050419C">
        <w:rPr>
          <w:rFonts w:ascii="Tahoma" w:hAnsi="Tahoma"/>
          <w:sz w:val="20"/>
          <w:szCs w:val="20"/>
          <w:lang w:val="en-GB"/>
        </w:rPr>
        <w:t xml:space="preserve"> either</w:t>
      </w:r>
      <w:r w:rsidR="00F719DB" w:rsidRPr="00B34C14">
        <w:rPr>
          <w:rFonts w:ascii="Tahoma" w:hAnsi="Tahoma"/>
          <w:sz w:val="20"/>
          <w:szCs w:val="20"/>
          <w:lang w:val="en-GB"/>
        </w:rPr>
        <w:t>:</w:t>
      </w:r>
    </w:p>
    <w:p w14:paraId="7D64DB4F" w14:textId="48E6D9BB" w:rsidR="00F719DB" w:rsidRPr="00B34C14" w:rsidRDefault="00295BD7" w:rsidP="00B34C14">
      <w:pPr>
        <w:ind w:firstLine="36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 xml:space="preserve">- </w:t>
      </w:r>
      <w:proofErr w:type="gramStart"/>
      <w:r w:rsidR="00421F6A" w:rsidRPr="00B34C14">
        <w:rPr>
          <w:rFonts w:ascii="Tahoma" w:hAnsi="Tahoma"/>
          <w:sz w:val="20"/>
          <w:szCs w:val="20"/>
          <w:lang w:val="en-GB"/>
        </w:rPr>
        <w:t>via</w:t>
      </w:r>
      <w:proofErr w:type="gramEnd"/>
      <w:r w:rsidRPr="00B34C14">
        <w:rPr>
          <w:rFonts w:ascii="Tahoma" w:hAnsi="Tahoma"/>
          <w:sz w:val="20"/>
          <w:szCs w:val="20"/>
          <w:lang w:val="en-GB"/>
        </w:rPr>
        <w:t xml:space="preserve"> e-mail, film</w:t>
      </w:r>
      <w:r w:rsidR="00421F6A" w:rsidRPr="00B34C14">
        <w:rPr>
          <w:rFonts w:ascii="Tahoma" w:hAnsi="Tahoma"/>
          <w:sz w:val="20"/>
          <w:szCs w:val="20"/>
          <w:lang w:val="en-GB"/>
        </w:rPr>
        <w:t xml:space="preserve"> </w:t>
      </w:r>
      <w:r w:rsidRPr="00B34C14">
        <w:rPr>
          <w:rFonts w:ascii="Tahoma" w:hAnsi="Tahoma"/>
          <w:sz w:val="20"/>
          <w:szCs w:val="20"/>
          <w:lang w:val="en-GB"/>
        </w:rPr>
        <w:t xml:space="preserve">in </w:t>
      </w:r>
      <w:r w:rsidR="00421F6A" w:rsidRPr="00B34C14">
        <w:rPr>
          <w:rFonts w:ascii="Tahoma" w:hAnsi="Tahoma"/>
          <w:sz w:val="20"/>
          <w:szCs w:val="20"/>
          <w:lang w:val="en-GB"/>
        </w:rPr>
        <w:t xml:space="preserve">a </w:t>
      </w:r>
      <w:proofErr w:type="spellStart"/>
      <w:r w:rsidR="00421F6A" w:rsidRPr="00B34C14">
        <w:rPr>
          <w:rFonts w:ascii="Tahoma" w:hAnsi="Tahoma"/>
          <w:sz w:val="20"/>
          <w:szCs w:val="20"/>
          <w:lang w:val="en-GB"/>
        </w:rPr>
        <w:t>vimeo</w:t>
      </w:r>
      <w:proofErr w:type="spellEnd"/>
      <w:r w:rsidR="00421F6A" w:rsidRPr="00B34C14">
        <w:rPr>
          <w:rFonts w:ascii="Tahoma" w:hAnsi="Tahoma"/>
          <w:sz w:val="20"/>
          <w:szCs w:val="20"/>
          <w:lang w:val="en-GB"/>
        </w:rPr>
        <w:t xml:space="preserve"> link </w:t>
      </w:r>
      <w:r w:rsidR="0050419C">
        <w:rPr>
          <w:rFonts w:ascii="Tahoma" w:hAnsi="Tahoma"/>
          <w:sz w:val="20"/>
          <w:szCs w:val="20"/>
          <w:lang w:val="en-GB"/>
        </w:rPr>
        <w:t xml:space="preserve">to </w:t>
      </w:r>
      <w:r w:rsidRPr="00B34C14">
        <w:rPr>
          <w:rFonts w:ascii="Tahoma" w:hAnsi="Tahoma"/>
          <w:sz w:val="20"/>
          <w:szCs w:val="20"/>
          <w:lang w:val="en-GB"/>
        </w:rPr>
        <w:t>:</w:t>
      </w:r>
      <w:r w:rsidR="00B34C14">
        <w:rPr>
          <w:rFonts w:ascii="Tahoma" w:hAnsi="Tahoma"/>
          <w:sz w:val="20"/>
          <w:szCs w:val="20"/>
          <w:lang w:val="en-GB"/>
        </w:rPr>
        <w:t xml:space="preserve"> </w:t>
      </w:r>
      <w:hyperlink r:id="rId6" w:history="1">
        <w:r w:rsidR="00B34C14" w:rsidRPr="00F63CFB">
          <w:rPr>
            <w:rStyle w:val="Lienhypertexte"/>
            <w:rFonts w:ascii="Tahoma" w:hAnsi="Tahoma"/>
            <w:b/>
            <w:sz w:val="20"/>
            <w:szCs w:val="20"/>
            <w:lang w:val="en-GB"/>
          </w:rPr>
          <w:t>production@aflam.fr</w:t>
        </w:r>
      </w:hyperlink>
    </w:p>
    <w:p w14:paraId="0B273221" w14:textId="79BACDD0" w:rsidR="00295BD7" w:rsidRPr="00B34C14" w:rsidRDefault="00295BD7" w:rsidP="004460DE">
      <w:pPr>
        <w:ind w:left="360"/>
        <w:jc w:val="center"/>
        <w:rPr>
          <w:rFonts w:ascii="Tahoma" w:hAnsi="Tahoma"/>
          <w:b/>
          <w:sz w:val="20"/>
          <w:szCs w:val="20"/>
          <w:lang w:val="en-GB"/>
        </w:rPr>
      </w:pPr>
      <w:proofErr w:type="gramStart"/>
      <w:r w:rsidRPr="00B34C14">
        <w:rPr>
          <w:rFonts w:ascii="Tahoma" w:hAnsi="Tahoma"/>
          <w:b/>
          <w:sz w:val="20"/>
          <w:szCs w:val="20"/>
          <w:lang w:val="en-GB"/>
        </w:rPr>
        <w:t>or</w:t>
      </w:r>
      <w:proofErr w:type="gramEnd"/>
    </w:p>
    <w:p w14:paraId="6E792001" w14:textId="1F2523FD" w:rsidR="004460DE" w:rsidRPr="00B34C14" w:rsidRDefault="00F719DB" w:rsidP="003055BF">
      <w:pPr>
        <w:ind w:left="360"/>
        <w:jc w:val="both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sz w:val="20"/>
          <w:szCs w:val="20"/>
          <w:lang w:val="en-GB"/>
        </w:rPr>
        <w:t xml:space="preserve">- </w:t>
      </w:r>
      <w:proofErr w:type="gramStart"/>
      <w:r w:rsidR="00295BD7" w:rsidRPr="00B34C14">
        <w:rPr>
          <w:rFonts w:ascii="Tahoma" w:hAnsi="Tahoma"/>
          <w:sz w:val="20"/>
          <w:szCs w:val="20"/>
          <w:lang w:val="en-GB"/>
        </w:rPr>
        <w:t>via</w:t>
      </w:r>
      <w:proofErr w:type="gramEnd"/>
      <w:r w:rsidR="00295BD7" w:rsidRPr="00B34C14">
        <w:rPr>
          <w:rFonts w:ascii="Tahoma" w:hAnsi="Tahoma"/>
          <w:sz w:val="20"/>
          <w:szCs w:val="20"/>
          <w:lang w:val="en-GB"/>
        </w:rPr>
        <w:t xml:space="preserve"> regular mail , film in</w:t>
      </w:r>
      <w:r w:rsidR="00421F6A" w:rsidRPr="00B34C14">
        <w:rPr>
          <w:rFonts w:ascii="Tahoma" w:hAnsi="Tahoma"/>
          <w:sz w:val="20"/>
          <w:szCs w:val="20"/>
          <w:lang w:val="en-GB"/>
        </w:rPr>
        <w:t xml:space="preserve"> </w:t>
      </w:r>
      <w:r w:rsidR="00295BD7" w:rsidRPr="00B34C14">
        <w:rPr>
          <w:rFonts w:ascii="Tahoma" w:hAnsi="Tahoma"/>
          <w:sz w:val="20"/>
          <w:szCs w:val="20"/>
          <w:lang w:val="en-GB"/>
        </w:rPr>
        <w:t xml:space="preserve">a </w:t>
      </w:r>
      <w:proofErr w:type="spellStart"/>
      <w:r w:rsidR="00421F6A" w:rsidRPr="00B34C14">
        <w:rPr>
          <w:rFonts w:ascii="Tahoma" w:hAnsi="Tahoma"/>
          <w:sz w:val="20"/>
          <w:szCs w:val="20"/>
          <w:lang w:val="en-GB"/>
        </w:rPr>
        <w:t>dv</w:t>
      </w:r>
      <w:r w:rsidR="00295BD7" w:rsidRPr="00B34C14">
        <w:rPr>
          <w:rFonts w:ascii="Tahoma" w:hAnsi="Tahoma"/>
          <w:sz w:val="20"/>
          <w:szCs w:val="20"/>
          <w:lang w:val="en-GB"/>
        </w:rPr>
        <w:t>d</w:t>
      </w:r>
      <w:proofErr w:type="spellEnd"/>
      <w:r w:rsidR="00295BD7" w:rsidRPr="00B34C14">
        <w:rPr>
          <w:rFonts w:ascii="Tahoma" w:hAnsi="Tahoma"/>
          <w:sz w:val="20"/>
          <w:szCs w:val="20"/>
          <w:lang w:val="en-GB"/>
        </w:rPr>
        <w:t xml:space="preserve"> or a blue ray </w:t>
      </w:r>
      <w:r w:rsidR="0050419C">
        <w:rPr>
          <w:rFonts w:ascii="Tahoma" w:hAnsi="Tahoma"/>
          <w:sz w:val="20"/>
          <w:szCs w:val="20"/>
          <w:lang w:val="en-GB"/>
        </w:rPr>
        <w:t>to</w:t>
      </w:r>
      <w:r w:rsidR="00295BD7" w:rsidRPr="00B34C14">
        <w:rPr>
          <w:rFonts w:ascii="Tahoma" w:hAnsi="Tahoma"/>
          <w:sz w:val="20"/>
          <w:szCs w:val="20"/>
          <w:lang w:val="en-GB"/>
        </w:rPr>
        <w:t xml:space="preserve"> the following</w:t>
      </w:r>
      <w:r w:rsidR="00421F6A" w:rsidRPr="00B34C14">
        <w:rPr>
          <w:rFonts w:ascii="Tahoma" w:hAnsi="Tahoma"/>
          <w:sz w:val="20"/>
          <w:szCs w:val="20"/>
          <w:lang w:val="en-GB"/>
        </w:rPr>
        <w:t xml:space="preserve"> address:</w:t>
      </w:r>
    </w:p>
    <w:p w14:paraId="439F4C18" w14:textId="77777777" w:rsidR="00295BD7" w:rsidRPr="00B34C14" w:rsidRDefault="00295BD7" w:rsidP="00295BD7">
      <w:pPr>
        <w:ind w:left="360"/>
        <w:jc w:val="center"/>
        <w:rPr>
          <w:rFonts w:ascii="Tahoma" w:hAnsi="Tahoma"/>
          <w:i/>
          <w:sz w:val="20"/>
          <w:szCs w:val="20"/>
          <w:lang w:val="en-GB"/>
        </w:rPr>
      </w:pPr>
      <w:r w:rsidRPr="00B34C14">
        <w:rPr>
          <w:rFonts w:ascii="Tahoma" w:hAnsi="Tahoma"/>
          <w:i/>
          <w:sz w:val="20"/>
          <w:szCs w:val="20"/>
          <w:lang w:val="en-GB"/>
        </w:rPr>
        <w:t>Aflam</w:t>
      </w:r>
    </w:p>
    <w:p w14:paraId="2DC0B4D1" w14:textId="07C8F8E0" w:rsidR="00421F6A" w:rsidRPr="00B34C14" w:rsidRDefault="00576675" w:rsidP="00295BD7">
      <w:pPr>
        <w:ind w:left="360"/>
        <w:jc w:val="center"/>
        <w:rPr>
          <w:rFonts w:ascii="Tahoma" w:hAnsi="Tahoma"/>
          <w:i/>
          <w:sz w:val="20"/>
          <w:szCs w:val="20"/>
          <w:lang w:val="en-GB"/>
        </w:rPr>
      </w:pPr>
      <w:r w:rsidRPr="00B34C14">
        <w:rPr>
          <w:rFonts w:ascii="Tahoma" w:hAnsi="Tahoma"/>
          <w:i/>
          <w:sz w:val="20"/>
          <w:szCs w:val="20"/>
          <w:lang w:val="en-GB"/>
        </w:rPr>
        <w:t>42</w:t>
      </w:r>
      <w:r w:rsidR="00F719DB" w:rsidRPr="00B34C14">
        <w:rPr>
          <w:rFonts w:ascii="Tahoma" w:hAnsi="Tahoma"/>
          <w:i/>
          <w:sz w:val="20"/>
          <w:szCs w:val="20"/>
          <w:lang w:val="en-GB"/>
        </w:rPr>
        <w:t xml:space="preserve"> rue Saint </w:t>
      </w:r>
      <w:proofErr w:type="spellStart"/>
      <w:r w:rsidR="00F719DB" w:rsidRPr="00B34C14">
        <w:rPr>
          <w:rFonts w:ascii="Tahoma" w:hAnsi="Tahoma"/>
          <w:i/>
          <w:sz w:val="20"/>
          <w:szCs w:val="20"/>
          <w:lang w:val="en-GB"/>
        </w:rPr>
        <w:t>Saëns</w:t>
      </w:r>
      <w:proofErr w:type="spellEnd"/>
    </w:p>
    <w:p w14:paraId="46DE688B" w14:textId="44005A4E" w:rsidR="00156AC0" w:rsidRPr="00B34C14" w:rsidRDefault="00295BD7" w:rsidP="00295BD7">
      <w:pPr>
        <w:ind w:left="360"/>
        <w:jc w:val="center"/>
        <w:rPr>
          <w:rFonts w:ascii="Tahoma" w:hAnsi="Tahoma"/>
          <w:sz w:val="20"/>
          <w:szCs w:val="20"/>
          <w:lang w:val="en-GB"/>
        </w:rPr>
      </w:pPr>
      <w:r w:rsidRPr="00B34C14">
        <w:rPr>
          <w:rFonts w:ascii="Tahoma" w:hAnsi="Tahoma"/>
          <w:i/>
          <w:sz w:val="20"/>
          <w:szCs w:val="20"/>
          <w:lang w:val="en-GB"/>
        </w:rPr>
        <w:t xml:space="preserve">F </w:t>
      </w:r>
      <w:r w:rsidR="00F719DB" w:rsidRPr="00B34C14">
        <w:rPr>
          <w:rFonts w:ascii="Tahoma" w:hAnsi="Tahoma"/>
          <w:i/>
          <w:sz w:val="20"/>
          <w:szCs w:val="20"/>
          <w:lang w:val="en-GB"/>
        </w:rPr>
        <w:t>1300</w:t>
      </w:r>
      <w:r w:rsidR="00576675" w:rsidRPr="00B34C14">
        <w:rPr>
          <w:rFonts w:ascii="Tahoma" w:hAnsi="Tahoma"/>
          <w:i/>
          <w:sz w:val="20"/>
          <w:szCs w:val="20"/>
          <w:lang w:val="en-GB"/>
        </w:rPr>
        <w:t>1</w:t>
      </w:r>
      <w:r w:rsidR="00F719DB" w:rsidRPr="00B34C14">
        <w:rPr>
          <w:rFonts w:ascii="Tahoma" w:hAnsi="Tahoma"/>
          <w:i/>
          <w:sz w:val="20"/>
          <w:szCs w:val="20"/>
          <w:lang w:val="en-GB"/>
        </w:rPr>
        <w:t xml:space="preserve"> Marseille</w:t>
      </w:r>
    </w:p>
    <w:p w14:paraId="71A5517A" w14:textId="77777777" w:rsidR="00040EC9" w:rsidRDefault="00040EC9" w:rsidP="00570A8B">
      <w:pPr>
        <w:tabs>
          <w:tab w:val="center" w:pos="4533"/>
        </w:tabs>
        <w:jc w:val="center"/>
        <w:rPr>
          <w:rFonts w:ascii="Tahoma" w:hAnsi="Tahoma"/>
          <w:sz w:val="28"/>
          <w:u w:val="single"/>
        </w:rPr>
      </w:pPr>
    </w:p>
    <w:p w14:paraId="2B0964D7" w14:textId="4D3398C6" w:rsidR="00570A8B" w:rsidRPr="00B34C14" w:rsidRDefault="00040EC9" w:rsidP="00570A8B">
      <w:pPr>
        <w:tabs>
          <w:tab w:val="center" w:pos="4533"/>
        </w:tabs>
        <w:jc w:val="center"/>
        <w:rPr>
          <w:rFonts w:ascii="Tahoma" w:hAnsi="Tahoma"/>
          <w:b/>
          <w:sz w:val="28"/>
          <w:u w:val="single"/>
        </w:rPr>
      </w:pPr>
      <w:r w:rsidRPr="00B34C14">
        <w:rPr>
          <w:rFonts w:ascii="Tahoma" w:hAnsi="Tahoma"/>
          <w:b/>
          <w:sz w:val="28"/>
          <w:u w:val="single"/>
        </w:rPr>
        <w:lastRenderedPageBreak/>
        <w:t>5</w:t>
      </w:r>
      <w:r w:rsidR="00570A8B" w:rsidRPr="00B34C14">
        <w:rPr>
          <w:rFonts w:ascii="Tahoma" w:hAnsi="Tahoma"/>
          <w:b/>
          <w:sz w:val="28"/>
          <w:u w:val="single"/>
        </w:rPr>
        <w:t xml:space="preserve">th </w:t>
      </w:r>
      <w:proofErr w:type="spellStart"/>
      <w:r w:rsidR="00570A8B" w:rsidRPr="00B34C14">
        <w:rPr>
          <w:rFonts w:ascii="Tahoma" w:hAnsi="Tahoma"/>
          <w:b/>
          <w:sz w:val="28"/>
          <w:u w:val="single"/>
        </w:rPr>
        <w:t>edition</w:t>
      </w:r>
      <w:proofErr w:type="spellEnd"/>
      <w:r w:rsidR="00570A8B" w:rsidRPr="00B34C14">
        <w:rPr>
          <w:rFonts w:ascii="Tahoma" w:hAnsi="Tahoma"/>
          <w:b/>
          <w:sz w:val="28"/>
          <w:u w:val="single"/>
        </w:rPr>
        <w:t xml:space="preserve"> of </w:t>
      </w:r>
      <w:r w:rsidR="00570A8B" w:rsidRPr="00B34C14">
        <w:rPr>
          <w:rFonts w:ascii="Tahoma" w:hAnsi="Tahoma"/>
          <w:b/>
          <w:i/>
          <w:sz w:val="28"/>
          <w:u w:val="single"/>
        </w:rPr>
        <w:t xml:space="preserve">Les Rencontres </w:t>
      </w:r>
      <w:r w:rsidRPr="00B34C14">
        <w:rPr>
          <w:rFonts w:ascii="Tahoma" w:hAnsi="Tahoma"/>
          <w:b/>
          <w:i/>
          <w:sz w:val="28"/>
          <w:u w:val="single"/>
        </w:rPr>
        <w:t>d’Aflam</w:t>
      </w:r>
      <w:r w:rsidR="00570A8B" w:rsidRPr="00B34C14">
        <w:rPr>
          <w:rFonts w:ascii="Tahoma" w:hAnsi="Tahoma"/>
          <w:b/>
          <w:sz w:val="28"/>
          <w:u w:val="single"/>
        </w:rPr>
        <w:t xml:space="preserve"> </w:t>
      </w:r>
    </w:p>
    <w:p w14:paraId="226E4F8B" w14:textId="3240E105" w:rsidR="00570A8B" w:rsidRPr="00570A8B" w:rsidRDefault="00040EC9" w:rsidP="00570A8B">
      <w:pPr>
        <w:tabs>
          <w:tab w:val="center" w:pos="4533"/>
        </w:tabs>
        <w:jc w:val="center"/>
        <w:rPr>
          <w:rFonts w:ascii="Tahoma" w:hAnsi="Tahoma"/>
        </w:rPr>
      </w:pPr>
      <w:proofErr w:type="spellStart"/>
      <w:proofErr w:type="gramStart"/>
      <w:r>
        <w:rPr>
          <w:rFonts w:ascii="Tahoma" w:hAnsi="Tahoma"/>
        </w:rPr>
        <w:t>from</w:t>
      </w:r>
      <w:proofErr w:type="spellEnd"/>
      <w:proofErr w:type="gramEnd"/>
      <w:r>
        <w:rPr>
          <w:rFonts w:ascii="Tahoma" w:hAnsi="Tahoma"/>
        </w:rPr>
        <w:t xml:space="preserve"> </w:t>
      </w:r>
      <w:r w:rsidR="00B34C14">
        <w:rPr>
          <w:rFonts w:ascii="Tahoma" w:hAnsi="Tahoma"/>
        </w:rPr>
        <w:t xml:space="preserve">22 to 26 </w:t>
      </w:r>
      <w:proofErr w:type="spellStart"/>
      <w:r>
        <w:rPr>
          <w:rFonts w:ascii="Tahoma" w:hAnsi="Tahoma"/>
        </w:rPr>
        <w:t>November</w:t>
      </w:r>
      <w:proofErr w:type="spellEnd"/>
      <w:r>
        <w:rPr>
          <w:rFonts w:ascii="Tahoma" w:hAnsi="Tahoma"/>
        </w:rPr>
        <w:t xml:space="preserve"> 2017</w:t>
      </w:r>
      <w:r w:rsidR="00570A8B" w:rsidRPr="00570A8B">
        <w:rPr>
          <w:rFonts w:ascii="Tahoma" w:hAnsi="Tahoma"/>
        </w:rPr>
        <w:t xml:space="preserve"> in Marseille</w:t>
      </w:r>
    </w:p>
    <w:p w14:paraId="7CEE4D40" w14:textId="77777777" w:rsidR="00570A8B" w:rsidRPr="00570A8B" w:rsidRDefault="00570A8B" w:rsidP="00570A8B">
      <w:pPr>
        <w:rPr>
          <w:rFonts w:ascii="Tahoma" w:eastAsia="ＭＳ ゴシック" w:hAnsi="Tahoma" w:cs="Menlo Regular"/>
          <w:color w:val="000000"/>
        </w:rPr>
      </w:pPr>
    </w:p>
    <w:p w14:paraId="5D169492" w14:textId="77777777" w:rsidR="00570A8B" w:rsidRPr="00570A8B" w:rsidRDefault="00570A8B" w:rsidP="00570A8B">
      <w:pPr>
        <w:jc w:val="center"/>
        <w:rPr>
          <w:rFonts w:ascii="Tahoma" w:eastAsia="ＭＳ ゴシック" w:hAnsi="Tahoma" w:cs="Menlo Regular"/>
          <w:b/>
          <w:color w:val="000000"/>
          <w:sz w:val="32"/>
          <w:szCs w:val="32"/>
        </w:rPr>
      </w:pPr>
      <w:r w:rsidRPr="00570A8B">
        <w:rPr>
          <w:rFonts w:ascii="Tahoma" w:eastAsia="ＭＳ ゴシック" w:hAnsi="Tahoma" w:cs="Menlo Regular"/>
          <w:b/>
          <w:color w:val="000000"/>
          <w:sz w:val="32"/>
          <w:szCs w:val="32"/>
        </w:rPr>
        <w:t>REGISTRATION FORM</w:t>
      </w:r>
    </w:p>
    <w:p w14:paraId="464E9CD9" w14:textId="77777777" w:rsidR="00570A8B" w:rsidRPr="00570A8B" w:rsidRDefault="00570A8B" w:rsidP="00570A8B">
      <w:pPr>
        <w:jc w:val="center"/>
        <w:rPr>
          <w:rFonts w:ascii="Tahoma" w:eastAsia="ＭＳ ゴシック" w:hAnsi="Tahoma" w:cs="Menlo Regular"/>
          <w:b/>
          <w:color w:val="000000"/>
          <w:sz w:val="32"/>
          <w:szCs w:val="32"/>
        </w:rPr>
      </w:pPr>
    </w:p>
    <w:p w14:paraId="50E41BAE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b/>
          <w:color w:val="000000"/>
        </w:rPr>
      </w:pPr>
      <w:r w:rsidRPr="00570A8B">
        <w:rPr>
          <w:rFonts w:ascii="Tahoma" w:eastAsia="ＭＳ ゴシック" w:hAnsi="Tahoma" w:cs="Menlo Regular"/>
          <w:b/>
          <w:color w:val="000000"/>
        </w:rPr>
        <w:t>FILM INFORMATIONS</w:t>
      </w:r>
    </w:p>
    <w:p w14:paraId="5A06BCCC" w14:textId="05FC0E1D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 w:themeColor="text1"/>
        </w:rPr>
        <w:t>Section </w:t>
      </w:r>
      <w:proofErr w:type="gramStart"/>
      <w:r w:rsidRPr="00570A8B">
        <w:rPr>
          <w:rFonts w:ascii="Tahoma" w:eastAsia="ＭＳ ゴシック" w:hAnsi="Tahoma" w:cs="Menlo Regular"/>
          <w:color w:val="000000"/>
        </w:rPr>
        <w:t xml:space="preserve">: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570A8B">
        <w:rPr>
          <w:rFonts w:ascii="Tahoma" w:eastAsia="ＭＳ ゴシック" w:hAnsi="Tahoma" w:cs="Menlo Regular"/>
          <w:color w:val="000000"/>
        </w:rPr>
        <w:t xml:space="preserve"> A la Une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="00040EC9">
        <w:rPr>
          <w:rFonts w:ascii="Tahoma" w:eastAsia="ＭＳ ゴシック" w:hAnsi="Tahoma" w:cs="Menlo Regular"/>
          <w:color w:val="000000"/>
        </w:rPr>
        <w:t xml:space="preserve"> Cinémas Emergents</w:t>
      </w:r>
    </w:p>
    <w:p w14:paraId="4F85CF1A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Title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of the film :</w:t>
      </w:r>
    </w:p>
    <w:p w14:paraId="5B66EEFC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French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title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 :</w:t>
      </w:r>
    </w:p>
    <w:p w14:paraId="16EB31E2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Country :</w:t>
      </w:r>
    </w:p>
    <w:p w14:paraId="57E57A00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Year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of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making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 :</w:t>
      </w:r>
    </w:p>
    <w:p w14:paraId="1986361B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Director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 :</w:t>
      </w:r>
    </w:p>
    <w:p w14:paraId="4CD6770F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Category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 :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Narrative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Documentary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Animated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Experimental</w:t>
      </w:r>
      <w:proofErr w:type="spellEnd"/>
    </w:p>
    <w:p w14:paraId="5AA25EB4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Duration :</w:t>
      </w:r>
    </w:p>
    <w:p w14:paraId="2217FA95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Color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 :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Yes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No</w:t>
      </w:r>
    </w:p>
    <w:p w14:paraId="0CF4DBC8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Original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language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 :</w:t>
      </w:r>
    </w:p>
    <w:p w14:paraId="28A03D3B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French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subtitles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 :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Yes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No</w:t>
      </w:r>
    </w:p>
    <w:p w14:paraId="2659D567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How the film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selection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comitee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can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see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your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film </w:t>
      </w:r>
      <w:proofErr w:type="gramStart"/>
      <w:r w:rsidRPr="00570A8B">
        <w:rPr>
          <w:rFonts w:ascii="Tahoma" w:eastAsia="ＭＳ ゴシック" w:hAnsi="Tahoma" w:cs="Menlo Regular"/>
          <w:color w:val="000000"/>
        </w:rPr>
        <w:t>?:</w:t>
      </w:r>
      <w:proofErr w:type="gram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Bluray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Dvd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Weblink</w:t>
      </w:r>
      <w:proofErr w:type="spellEnd"/>
    </w:p>
    <w:p w14:paraId="5F5CA982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Weblink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 :</w:t>
      </w:r>
    </w:p>
    <w:p w14:paraId="00DFB8F2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Password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 : </w:t>
      </w:r>
    </w:p>
    <w:p w14:paraId="5BC4AB3A" w14:textId="7E0831E6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If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we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select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your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film, </w:t>
      </w:r>
      <w:proofErr w:type="spellStart"/>
      <w:r w:rsidR="0050419C">
        <w:rPr>
          <w:rFonts w:ascii="Tahoma" w:eastAsia="ＭＳ ゴシック" w:hAnsi="Tahoma" w:cs="Menlo Regular"/>
          <w:color w:val="000000"/>
        </w:rPr>
        <w:t>will</w:t>
      </w:r>
      <w:proofErr w:type="spellEnd"/>
      <w:r w:rsidR="0050419C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you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allow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us to use an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extract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(maximum 30 seconds) for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our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Festival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trailer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? 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Yes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Tahoma" w:eastAsia="ＭＳ ゴシック" w:hAnsi="Tahoma" w:cs="Menlo Regular"/>
          <w:color w:val="000000"/>
        </w:rPr>
        <w:t xml:space="preserve"> No</w:t>
      </w:r>
    </w:p>
    <w:p w14:paraId="22E9B54D" w14:textId="77777777" w:rsidR="00570A8B" w:rsidRPr="00570A8B" w:rsidRDefault="00570A8B" w:rsidP="00570A8B">
      <w:pPr>
        <w:rPr>
          <w:rFonts w:ascii="Tahoma" w:eastAsia="ＭＳ ゴシック" w:hAnsi="Tahoma" w:cs="Menlo Regular"/>
          <w:b/>
          <w:color w:val="000000"/>
        </w:rPr>
      </w:pPr>
    </w:p>
    <w:p w14:paraId="7ADD0DA8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b/>
          <w:color w:val="000000"/>
        </w:rPr>
      </w:pPr>
      <w:r w:rsidRPr="00570A8B">
        <w:rPr>
          <w:rFonts w:ascii="Tahoma" w:eastAsia="ＭＳ ゴシック" w:hAnsi="Tahoma" w:cs="Menlo Regular"/>
          <w:b/>
          <w:color w:val="000000"/>
        </w:rPr>
        <w:t>PERSONAL INFORMATION</w:t>
      </w:r>
    </w:p>
    <w:p w14:paraId="0D61D933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Nationality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of the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director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 :</w:t>
      </w:r>
    </w:p>
    <w:p w14:paraId="7DD6340B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Country of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residence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 :</w:t>
      </w:r>
    </w:p>
    <w:p w14:paraId="1D9784E2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Date of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birth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 :</w:t>
      </w:r>
    </w:p>
    <w:p w14:paraId="58D18161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Phone :</w:t>
      </w:r>
    </w:p>
    <w:p w14:paraId="785D57AD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Mobile :</w:t>
      </w:r>
    </w:p>
    <w:p w14:paraId="2FF98833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E-mail :</w:t>
      </w:r>
    </w:p>
    <w:p w14:paraId="12EAEC37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Producer contact (Name,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address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) :</w:t>
      </w:r>
    </w:p>
    <w:p w14:paraId="5974ABBB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Phone :</w:t>
      </w:r>
    </w:p>
    <w:p w14:paraId="6BED1626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Mobile :</w:t>
      </w:r>
    </w:p>
    <w:p w14:paraId="01779B42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E-mail :</w:t>
      </w:r>
    </w:p>
    <w:p w14:paraId="648BD25F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Distributor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contact (Name,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address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) :</w:t>
      </w:r>
    </w:p>
    <w:p w14:paraId="63126479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Phone :</w:t>
      </w:r>
    </w:p>
    <w:p w14:paraId="53A552B8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Mobile :</w:t>
      </w:r>
    </w:p>
    <w:p w14:paraId="086331BE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E-mail :</w:t>
      </w:r>
    </w:p>
    <w:p w14:paraId="6077F1C8" w14:textId="77777777" w:rsidR="00570A8B" w:rsidRPr="00570A8B" w:rsidRDefault="00570A8B" w:rsidP="00570A8B">
      <w:pPr>
        <w:rPr>
          <w:rFonts w:ascii="Tahoma" w:eastAsia="ＭＳ ゴシック" w:hAnsi="Tahoma" w:cs="Menlo Regular"/>
          <w:color w:val="000000"/>
        </w:rPr>
      </w:pPr>
    </w:p>
    <w:p w14:paraId="7483627D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ahoma" w:eastAsia="ＭＳ ゴシック" w:hAnsi="Tahoma" w:cs="Menlo Regular"/>
          <w:b/>
          <w:color w:val="000000"/>
        </w:rPr>
      </w:pPr>
      <w:r w:rsidRPr="00570A8B">
        <w:rPr>
          <w:rFonts w:ascii="Tahoma" w:eastAsia="ＭＳ ゴシック" w:hAnsi="Tahoma" w:cs="Menlo Regular"/>
          <w:b/>
          <w:color w:val="000000"/>
        </w:rPr>
        <w:t>ABOUT THE FILM</w:t>
      </w:r>
    </w:p>
    <w:p w14:paraId="6F6657A2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Is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your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film a first, second or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third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film: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Yes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No</w:t>
      </w:r>
    </w:p>
    <w:p w14:paraId="443CD65D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This screening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will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be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>:</w:t>
      </w:r>
    </w:p>
    <w:p w14:paraId="6CF89901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French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premiere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: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Yes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No</w:t>
      </w:r>
    </w:p>
    <w:p w14:paraId="1812B8CC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World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premiere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: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Yes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No</w:t>
      </w:r>
    </w:p>
    <w:p w14:paraId="21482049" w14:textId="147471D5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Please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list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o</w:t>
      </w:r>
      <w:r w:rsidR="0050419C">
        <w:rPr>
          <w:rFonts w:ascii="Tahoma" w:eastAsia="ＭＳ ゴシック" w:hAnsi="Tahoma" w:cs="Menlo Regular"/>
          <w:color w:val="000000"/>
        </w:rPr>
        <w:t>ther</w:t>
      </w:r>
      <w:proofErr w:type="spellEnd"/>
      <w:r w:rsidR="0050419C">
        <w:rPr>
          <w:rFonts w:ascii="Tahoma" w:eastAsia="ＭＳ ゴシック" w:hAnsi="Tahoma" w:cs="Menlo Regular"/>
          <w:color w:val="000000"/>
        </w:rPr>
        <w:t xml:space="preserve"> festival </w:t>
      </w:r>
      <w:proofErr w:type="spellStart"/>
      <w:r w:rsidR="0050419C">
        <w:rPr>
          <w:rFonts w:ascii="Tahoma" w:eastAsia="ＭＳ ゴシック" w:hAnsi="Tahoma" w:cs="Menlo Regular"/>
          <w:color w:val="000000"/>
        </w:rPr>
        <w:t>screenings</w:t>
      </w:r>
      <w:proofErr w:type="spellEnd"/>
      <w:r w:rsidR="0050419C">
        <w:rPr>
          <w:rFonts w:ascii="Tahoma" w:eastAsia="ＭＳ ゴシック" w:hAnsi="Tahoma" w:cs="Menlo Regular"/>
          <w:color w:val="000000"/>
        </w:rPr>
        <w:t xml:space="preserve"> or </w:t>
      </w:r>
      <w:proofErr w:type="spellStart"/>
      <w:r w:rsidR="0050419C">
        <w:rPr>
          <w:rFonts w:ascii="Tahoma" w:eastAsia="ＭＳ ゴシック" w:hAnsi="Tahoma" w:cs="Menlo Regular"/>
          <w:color w:val="000000"/>
        </w:rPr>
        <w:t>priz</w:t>
      </w:r>
      <w:r w:rsidRPr="00570A8B">
        <w:rPr>
          <w:rFonts w:ascii="Tahoma" w:eastAsia="ＭＳ ゴシック" w:hAnsi="Tahoma" w:cs="Menlo Regular"/>
          <w:color w:val="000000"/>
        </w:rPr>
        <w:t>es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:</w:t>
      </w:r>
    </w:p>
    <w:p w14:paraId="670B5082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Has a TV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channel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already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bought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this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film ?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Yes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No</w:t>
      </w:r>
    </w:p>
    <w:p w14:paraId="381C69B6" w14:textId="523FBCB6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If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so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,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w</w:t>
      </w:r>
      <w:r w:rsidR="0050419C">
        <w:rPr>
          <w:rFonts w:ascii="Tahoma" w:eastAsia="ＭＳ ゴシック" w:hAnsi="Tahoma" w:cs="Menlo Regular"/>
          <w:color w:val="000000"/>
        </w:rPr>
        <w:t>h</w:t>
      </w:r>
      <w:r w:rsidRPr="00570A8B">
        <w:rPr>
          <w:rFonts w:ascii="Tahoma" w:eastAsia="ＭＳ ゴシック" w:hAnsi="Tahoma" w:cs="Menlo Regular"/>
          <w:color w:val="000000"/>
        </w:rPr>
        <w:t>ich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one : </w:t>
      </w:r>
    </w:p>
    <w:p w14:paraId="351046D5" w14:textId="77777777" w:rsidR="00570A8B" w:rsidRPr="00570A8B" w:rsidRDefault="00570A8B" w:rsidP="00570A8B">
      <w:pPr>
        <w:rPr>
          <w:rFonts w:ascii="Tahoma" w:eastAsia="ＭＳ ゴシック" w:hAnsi="Tahoma" w:cs="Menlo Regular"/>
          <w:color w:val="000000"/>
        </w:rPr>
      </w:pPr>
    </w:p>
    <w:p w14:paraId="4C7A1971" w14:textId="77777777" w:rsidR="00570A8B" w:rsidRPr="00570A8B" w:rsidRDefault="00570A8B" w:rsidP="00570A8B">
      <w:pPr>
        <w:rPr>
          <w:rFonts w:ascii="Tahoma" w:eastAsia="ＭＳ ゴシック" w:hAnsi="Tahoma" w:cs="Menlo Regular"/>
          <w:color w:val="000000"/>
        </w:rPr>
      </w:pPr>
    </w:p>
    <w:p w14:paraId="032EE982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color w:val="000000"/>
        </w:rPr>
        <w:t>Summary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 : </w:t>
      </w:r>
    </w:p>
    <w:p w14:paraId="39C0D175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353035F2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1592577D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2A331055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04065005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013879B5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6EA1B678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</w:p>
    <w:p w14:paraId="4CE20FC2" w14:textId="77777777" w:rsidR="00570A8B" w:rsidRPr="00570A8B" w:rsidRDefault="00570A8B" w:rsidP="00570A8B">
      <w:pPr>
        <w:rPr>
          <w:rFonts w:ascii="Tahoma" w:eastAsia="ＭＳ ゴシック" w:hAnsi="Tahoma" w:cs="Menlo Regular"/>
          <w:color w:val="000000"/>
        </w:rPr>
      </w:pPr>
    </w:p>
    <w:p w14:paraId="178355BA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b/>
          <w:color w:val="000000"/>
        </w:rPr>
      </w:pPr>
      <w:r w:rsidRPr="00570A8B">
        <w:rPr>
          <w:rFonts w:ascii="Tahoma" w:eastAsia="ＭＳ ゴシック" w:hAnsi="Tahoma" w:cs="Menlo Regular"/>
          <w:b/>
          <w:color w:val="000000"/>
        </w:rPr>
        <w:t>TECHNICAL SPECIFICATIONS</w:t>
      </w:r>
    </w:p>
    <w:p w14:paraId="247C88A7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>Screening support </w:t>
      </w:r>
      <w:proofErr w:type="gramStart"/>
      <w:r w:rsidRPr="00570A8B">
        <w:rPr>
          <w:rFonts w:ascii="Tahoma" w:eastAsia="ＭＳ ゴシック" w:hAnsi="Tahoma" w:cs="Menlo Regular"/>
          <w:color w:val="000000"/>
        </w:rPr>
        <w:t xml:space="preserve">: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570A8B">
        <w:rPr>
          <w:rFonts w:ascii="Tahoma" w:eastAsia="ＭＳ ゴシック" w:hAnsi="Tahoma" w:cs="Menlo Regular"/>
          <w:color w:val="000000"/>
        </w:rPr>
        <w:t xml:space="preserve"> Digital file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DCP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DVD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Bluray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DVCAM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BETACAM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BETASP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BETANUM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Other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 : </w:t>
      </w:r>
    </w:p>
    <w:p w14:paraId="58933E77" w14:textId="22E1B2C2" w:rsidR="00570A8B" w:rsidRPr="00570A8B" w:rsidRDefault="0050419C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>
        <w:rPr>
          <w:rFonts w:ascii="Tahoma" w:eastAsia="ＭＳ ゴシック" w:hAnsi="Tahoma" w:cs="Menlo Regular"/>
          <w:color w:val="000000"/>
        </w:rPr>
        <w:t xml:space="preserve">Aspect Ratio </w:t>
      </w:r>
      <w:proofErr w:type="gramStart"/>
      <w:r w:rsidR="00570A8B" w:rsidRPr="00570A8B">
        <w:rPr>
          <w:rFonts w:ascii="Tahoma" w:eastAsia="ＭＳ ゴシック" w:hAnsi="Tahoma" w:cs="Menlo Regular"/>
          <w:color w:val="000000"/>
        </w:rPr>
        <w:t xml:space="preserve">:  </w:t>
      </w:r>
      <w:r w:rsidR="00570A8B" w:rsidRPr="00570A8B">
        <w:rPr>
          <w:rFonts w:ascii="Menlo Regular" w:eastAsia="ＭＳ ゴシック" w:hAnsi="Menlo Regular" w:cs="Menlo Regular"/>
          <w:color w:val="000000"/>
        </w:rPr>
        <w:t>☐</w:t>
      </w:r>
      <w:proofErr w:type="gramEnd"/>
      <w:r>
        <w:rPr>
          <w:rFonts w:ascii="Tahoma" w:eastAsia="ＭＳ ゴシック" w:hAnsi="Tahoma" w:cs="Menlo Regular"/>
          <w:color w:val="000000"/>
        </w:rPr>
        <w:t xml:space="preserve"> 1.</w:t>
      </w:r>
      <w:r w:rsidR="00570A8B" w:rsidRPr="00570A8B">
        <w:rPr>
          <w:rFonts w:ascii="Tahoma" w:eastAsia="ＭＳ ゴシック" w:hAnsi="Tahoma" w:cs="Menlo Regular"/>
          <w:color w:val="000000"/>
        </w:rPr>
        <w:t xml:space="preserve">37   </w:t>
      </w:r>
      <w:r w:rsidR="00570A8B" w:rsidRPr="00570A8B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Tahoma" w:eastAsia="ＭＳ ゴシック" w:hAnsi="Tahoma" w:cs="Menlo Regular"/>
          <w:color w:val="000000"/>
        </w:rPr>
        <w:t xml:space="preserve"> 1.</w:t>
      </w:r>
      <w:r w:rsidR="00570A8B" w:rsidRPr="00570A8B">
        <w:rPr>
          <w:rFonts w:ascii="Tahoma" w:eastAsia="ＭＳ ゴシック" w:hAnsi="Tahoma" w:cs="Menlo Regular"/>
          <w:color w:val="000000"/>
        </w:rPr>
        <w:t xml:space="preserve">66   </w:t>
      </w:r>
      <w:r w:rsidR="00570A8B" w:rsidRPr="00570A8B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Tahoma" w:eastAsia="ＭＳ ゴシック" w:hAnsi="Tahoma" w:cs="Menlo Regular"/>
          <w:color w:val="000000"/>
        </w:rPr>
        <w:t xml:space="preserve"> 1.</w:t>
      </w:r>
      <w:r w:rsidR="00570A8B" w:rsidRPr="00570A8B">
        <w:rPr>
          <w:rFonts w:ascii="Tahoma" w:eastAsia="ＭＳ ゴシック" w:hAnsi="Tahoma" w:cs="Menlo Regular"/>
          <w:color w:val="000000"/>
        </w:rPr>
        <w:t xml:space="preserve">85   </w:t>
      </w:r>
      <w:r w:rsidR="00570A8B" w:rsidRPr="00570A8B">
        <w:rPr>
          <w:rFonts w:ascii="Menlo Regular" w:eastAsia="ＭＳ ゴシック" w:hAnsi="Menlo Regular" w:cs="Menlo Regular"/>
          <w:color w:val="000000"/>
        </w:rPr>
        <w:t>☐</w:t>
      </w:r>
      <w:r w:rsidR="00570A8B" w:rsidRPr="00570A8B">
        <w:rPr>
          <w:rFonts w:ascii="Tahoma" w:eastAsia="ＭＳ ゴシック" w:hAnsi="Tahoma" w:cs="Menlo Regular"/>
          <w:color w:val="000000"/>
        </w:rPr>
        <w:t xml:space="preserve"> 2</w:t>
      </w:r>
      <w:r>
        <w:rPr>
          <w:rFonts w:ascii="Tahoma" w:eastAsia="ＭＳ ゴシック" w:hAnsi="Tahoma" w:cs="Menlo Regular"/>
          <w:color w:val="000000"/>
        </w:rPr>
        <w:t>.</w:t>
      </w:r>
      <w:r w:rsidR="00570A8B" w:rsidRPr="00570A8B">
        <w:rPr>
          <w:rFonts w:ascii="Tahoma" w:eastAsia="ＭＳ ゴシック" w:hAnsi="Tahoma" w:cs="Menlo Regular"/>
          <w:color w:val="000000"/>
        </w:rPr>
        <w:t>35</w:t>
      </w:r>
    </w:p>
    <w:p w14:paraId="23D0463B" w14:textId="77777777" w:rsidR="00570A8B" w:rsidRPr="00570A8B" w:rsidRDefault="00570A8B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ＭＳ ゴシック" w:hAnsi="Tahoma" w:cs="Menlo Regular"/>
          <w:color w:val="000000"/>
        </w:rPr>
        <w:t xml:space="preserve">Sound :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Mono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Stereo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Dolby A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Dolby SR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Dolby SRD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Dolby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prologic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Dolby digital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DTS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Optic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color w:val="000000"/>
        </w:rPr>
        <w:t>Magnetic</w:t>
      </w:r>
      <w:proofErr w:type="spellEnd"/>
      <w:r w:rsidRPr="00570A8B">
        <w:rPr>
          <w:rFonts w:ascii="Tahoma" w:eastAsia="ＭＳ ゴシック" w:hAnsi="Tahoma" w:cs="Menlo Regular"/>
          <w:color w:val="000000"/>
        </w:rPr>
        <w:t xml:space="preserve">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Dual band  </w:t>
      </w:r>
      <w:r w:rsidRPr="00570A8B">
        <w:rPr>
          <w:rFonts w:ascii="Menlo Regular" w:eastAsia="ＭＳ ゴシック" w:hAnsi="Menlo Regular" w:cs="Menlo Regular"/>
          <w:color w:val="000000"/>
        </w:rPr>
        <w:t>☐</w:t>
      </w:r>
      <w:r w:rsidRPr="00570A8B">
        <w:rPr>
          <w:rFonts w:ascii="Tahoma" w:eastAsia="ＭＳ ゴシック" w:hAnsi="Tahoma" w:cs="Menlo Regular"/>
          <w:color w:val="000000"/>
        </w:rPr>
        <w:t xml:space="preserve"> 5.1</w:t>
      </w:r>
    </w:p>
    <w:p w14:paraId="08230799" w14:textId="77777777" w:rsidR="00570A8B" w:rsidRPr="00570A8B" w:rsidRDefault="00570A8B" w:rsidP="00570A8B">
      <w:pPr>
        <w:rPr>
          <w:rFonts w:ascii="Tahoma" w:eastAsia="ＭＳ ゴシック" w:hAnsi="Tahoma" w:cs="Menlo Regular"/>
          <w:color w:val="000000"/>
        </w:rPr>
      </w:pPr>
    </w:p>
    <w:p w14:paraId="42E73AF8" w14:textId="22EE5763" w:rsidR="00570A8B" w:rsidRPr="00570A8B" w:rsidRDefault="00570A8B" w:rsidP="00570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eastAsia="ＭＳ ゴシック" w:hAnsi="Tahoma" w:cs="Menlo Regular"/>
          <w:b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Please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</w:t>
      </w:r>
      <w:proofErr w:type="spellStart"/>
      <w:r w:rsidR="0050419C">
        <w:rPr>
          <w:rFonts w:ascii="Tahoma" w:eastAsia="ＭＳ ゴシック" w:hAnsi="Tahoma" w:cs="Menlo Regular"/>
          <w:b/>
          <w:color w:val="000000"/>
        </w:rPr>
        <w:t>attach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a </w:t>
      </w: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weblink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or a DVD/</w:t>
      </w: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Bluray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of </w:t>
      </w: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your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film</w:t>
      </w:r>
      <w:r w:rsidR="0050419C">
        <w:rPr>
          <w:rFonts w:ascii="Tahoma" w:eastAsia="ＭＳ ゴシック" w:hAnsi="Tahoma" w:cs="Menlo Regular"/>
          <w:b/>
          <w:color w:val="000000"/>
        </w:rPr>
        <w:t xml:space="preserve"> to </w:t>
      </w:r>
      <w:proofErr w:type="spellStart"/>
      <w:r w:rsidR="0050419C">
        <w:rPr>
          <w:rFonts w:ascii="Tahoma" w:eastAsia="ＭＳ ゴシック" w:hAnsi="Tahoma" w:cs="Menlo Regular"/>
          <w:b/>
          <w:color w:val="000000"/>
        </w:rPr>
        <w:t>this</w:t>
      </w:r>
      <w:proofErr w:type="spellEnd"/>
      <w:r w:rsidR="0050419C">
        <w:rPr>
          <w:rFonts w:ascii="Tahoma" w:eastAsia="ＭＳ ゴシック" w:hAnsi="Tahoma" w:cs="Menlo Regular"/>
          <w:b/>
          <w:color w:val="000000"/>
        </w:rPr>
        <w:t xml:space="preserve"> </w:t>
      </w:r>
      <w:proofErr w:type="spellStart"/>
      <w:r w:rsidR="0050419C">
        <w:rPr>
          <w:rFonts w:ascii="Tahoma" w:eastAsia="ＭＳ ゴシック" w:hAnsi="Tahoma" w:cs="Menlo Regular"/>
          <w:b/>
          <w:color w:val="000000"/>
        </w:rPr>
        <w:t>form</w:t>
      </w:r>
      <w:proofErr w:type="spellEnd"/>
    </w:p>
    <w:p w14:paraId="3BCE1363" w14:textId="77777777" w:rsidR="00570A8B" w:rsidRPr="00570A8B" w:rsidRDefault="00570A8B" w:rsidP="00570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eastAsia="ＭＳ ゴシック" w:hAnsi="Tahoma" w:cs="Menlo Regular"/>
          <w:color w:val="000000"/>
        </w:rPr>
      </w:pPr>
      <w:r w:rsidRPr="00570A8B">
        <w:rPr>
          <w:rFonts w:ascii="Tahoma" w:eastAsia="Times New Roman" w:hAnsi="Tahoma" w:cs="Times New Roman"/>
        </w:rPr>
        <w:t xml:space="preserve">You </w:t>
      </w:r>
      <w:proofErr w:type="spellStart"/>
      <w:r w:rsidRPr="00570A8B">
        <w:rPr>
          <w:rFonts w:ascii="Tahoma" w:eastAsia="Times New Roman" w:hAnsi="Tahoma" w:cs="Times New Roman"/>
        </w:rPr>
        <w:t>can</w:t>
      </w:r>
      <w:proofErr w:type="spellEnd"/>
      <w:r w:rsidRPr="00570A8B">
        <w:rPr>
          <w:rFonts w:ascii="Tahoma" w:eastAsia="Times New Roman" w:hAnsi="Tahoma" w:cs="Times New Roman"/>
        </w:rPr>
        <w:t xml:space="preserve"> </w:t>
      </w:r>
      <w:proofErr w:type="spellStart"/>
      <w:r w:rsidRPr="00570A8B">
        <w:rPr>
          <w:rFonts w:ascii="Tahoma" w:eastAsia="Times New Roman" w:hAnsi="Tahoma" w:cs="Times New Roman"/>
        </w:rPr>
        <w:t>also</w:t>
      </w:r>
      <w:proofErr w:type="spellEnd"/>
      <w:r w:rsidRPr="00570A8B">
        <w:rPr>
          <w:rFonts w:ascii="Tahoma" w:eastAsia="Times New Roman" w:hAnsi="Tahoma" w:cs="Times New Roman"/>
        </w:rPr>
        <w:t xml:space="preserve"> </w:t>
      </w:r>
      <w:proofErr w:type="spellStart"/>
      <w:r w:rsidRPr="00570A8B">
        <w:rPr>
          <w:rFonts w:ascii="Tahoma" w:eastAsia="Times New Roman" w:hAnsi="Tahoma" w:cs="Times New Roman"/>
        </w:rPr>
        <w:t>send</w:t>
      </w:r>
      <w:proofErr w:type="spellEnd"/>
      <w:r w:rsidRPr="00570A8B">
        <w:rPr>
          <w:rFonts w:ascii="Tahoma" w:eastAsia="Times New Roman" w:hAnsi="Tahoma" w:cs="Times New Roman"/>
        </w:rPr>
        <w:t xml:space="preserve"> </w:t>
      </w:r>
      <w:proofErr w:type="spellStart"/>
      <w:r w:rsidRPr="00570A8B">
        <w:rPr>
          <w:rFonts w:ascii="Tahoma" w:eastAsia="Times New Roman" w:hAnsi="Tahoma" w:cs="Times New Roman"/>
        </w:rPr>
        <w:t>director’s</w:t>
      </w:r>
      <w:proofErr w:type="spellEnd"/>
      <w:r w:rsidRPr="00570A8B">
        <w:rPr>
          <w:rFonts w:ascii="Tahoma" w:eastAsia="Times New Roman" w:hAnsi="Tahoma" w:cs="Times New Roman"/>
        </w:rPr>
        <w:t xml:space="preserve"> résumé, </w:t>
      </w:r>
      <w:proofErr w:type="spellStart"/>
      <w:r w:rsidRPr="00570A8B">
        <w:rPr>
          <w:rFonts w:ascii="Tahoma" w:eastAsia="Times New Roman" w:hAnsi="Tahoma" w:cs="Times New Roman"/>
        </w:rPr>
        <w:t>pictures</w:t>
      </w:r>
      <w:proofErr w:type="spellEnd"/>
      <w:r w:rsidRPr="00570A8B">
        <w:rPr>
          <w:rFonts w:ascii="Tahoma" w:eastAsia="Times New Roman" w:hAnsi="Tahoma" w:cs="Times New Roman"/>
        </w:rPr>
        <w:t xml:space="preserve"> and </w:t>
      </w:r>
      <w:proofErr w:type="spellStart"/>
      <w:r w:rsidRPr="00570A8B">
        <w:rPr>
          <w:rFonts w:ascii="Tahoma" w:eastAsia="Times New Roman" w:hAnsi="Tahoma" w:cs="Times New Roman"/>
        </w:rPr>
        <w:t>press</w:t>
      </w:r>
      <w:proofErr w:type="spellEnd"/>
      <w:r w:rsidRPr="00570A8B">
        <w:rPr>
          <w:rFonts w:ascii="Tahoma" w:eastAsia="Times New Roman" w:hAnsi="Tahoma" w:cs="Times New Roman"/>
        </w:rPr>
        <w:t xml:space="preserve"> kit</w:t>
      </w:r>
    </w:p>
    <w:p w14:paraId="6BCA87E4" w14:textId="77777777" w:rsidR="00570A8B" w:rsidRPr="00570A8B" w:rsidRDefault="00570A8B" w:rsidP="00570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ＭＳ ゴシック" w:hAnsi="Tahoma" w:cs="Menlo Regular"/>
          <w:b/>
          <w:color w:val="000000"/>
        </w:rPr>
      </w:pP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Weblink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and </w:t>
      </w: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filled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form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>, via e-mail to :</w:t>
      </w:r>
    </w:p>
    <w:p w14:paraId="53CC283E" w14:textId="2ED17195" w:rsidR="00570A8B" w:rsidRPr="00FF7F55" w:rsidRDefault="0050419C" w:rsidP="00570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eastAsia="ＭＳ ゴシック" w:hAnsi="Tahoma" w:cs="Menlo Regular"/>
          <w:color w:val="FF0000"/>
        </w:rPr>
      </w:pPr>
      <w:hyperlink r:id="rId7" w:history="1">
        <w:r w:rsidR="00B34C14">
          <w:rPr>
            <w:rStyle w:val="Lienhypertexte"/>
            <w:rFonts w:ascii="Tahoma" w:eastAsia="ＭＳ ゴシック" w:hAnsi="Tahoma" w:cs="Menlo Regular"/>
            <w:color w:val="FF0000"/>
          </w:rPr>
          <w:t>production</w:t>
        </w:r>
        <w:r w:rsidR="00570A8B" w:rsidRPr="00FF7F55">
          <w:rPr>
            <w:rStyle w:val="Lienhypertexte"/>
            <w:rFonts w:ascii="Tahoma" w:eastAsia="ＭＳ ゴシック" w:hAnsi="Tahoma" w:cs="Menlo Regular"/>
            <w:color w:val="FF0000"/>
          </w:rPr>
          <w:t>@aflam.fr</w:t>
        </w:r>
      </w:hyperlink>
    </w:p>
    <w:p w14:paraId="5A30BA73" w14:textId="77777777" w:rsidR="00570A8B" w:rsidRPr="00570A8B" w:rsidRDefault="00570A8B" w:rsidP="00570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ＭＳ ゴシック" w:hAnsi="Tahoma" w:cs="Menlo Regular"/>
          <w:b/>
          <w:color w:val="000000"/>
        </w:rPr>
      </w:pPr>
      <w:proofErr w:type="gramStart"/>
      <w:r w:rsidRPr="00570A8B">
        <w:rPr>
          <w:rFonts w:ascii="Tahoma" w:eastAsia="ＭＳ ゴシック" w:hAnsi="Tahoma" w:cs="Menlo Regular"/>
          <w:color w:val="000000"/>
        </w:rPr>
        <w:t>or</w:t>
      </w:r>
      <w:proofErr w:type="gramEnd"/>
    </w:p>
    <w:p w14:paraId="1A6DA525" w14:textId="77777777" w:rsidR="00570A8B" w:rsidRPr="00570A8B" w:rsidRDefault="00570A8B" w:rsidP="00570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eastAsia="ＭＳ ゴシック" w:hAnsi="Tahoma" w:cs="Menlo Regular"/>
          <w:b/>
          <w:color w:val="000000"/>
        </w:rPr>
      </w:pPr>
      <w:r w:rsidRPr="00570A8B">
        <w:rPr>
          <w:rFonts w:ascii="Tahoma" w:eastAsia="ＭＳ ゴシック" w:hAnsi="Tahoma" w:cs="Menlo Regular"/>
          <w:b/>
          <w:color w:val="000000"/>
        </w:rPr>
        <w:t xml:space="preserve">Dvd / </w:t>
      </w: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Blueray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and </w:t>
      </w: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filled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</w:t>
      </w: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form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, via </w:t>
      </w:r>
      <w:proofErr w:type="spellStart"/>
      <w:r w:rsidRPr="00570A8B">
        <w:rPr>
          <w:rFonts w:ascii="Tahoma" w:eastAsia="ＭＳ ゴシック" w:hAnsi="Tahoma" w:cs="Menlo Regular"/>
          <w:b/>
          <w:color w:val="000000"/>
        </w:rPr>
        <w:t>regular</w:t>
      </w:r>
      <w:proofErr w:type="spellEnd"/>
      <w:r w:rsidRPr="00570A8B">
        <w:rPr>
          <w:rFonts w:ascii="Tahoma" w:eastAsia="ＭＳ ゴシック" w:hAnsi="Tahoma" w:cs="Menlo Regular"/>
          <w:b/>
          <w:color w:val="000000"/>
        </w:rPr>
        <w:t xml:space="preserve"> mail to :</w:t>
      </w:r>
      <w:bookmarkStart w:id="0" w:name="_GoBack"/>
      <w:bookmarkEnd w:id="0"/>
    </w:p>
    <w:p w14:paraId="787B2789" w14:textId="1006D9E5" w:rsidR="00570A8B" w:rsidRPr="00570A8B" w:rsidRDefault="00570A8B" w:rsidP="00040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eastAsia="ＭＳ ゴシック" w:hAnsi="Tahoma" w:cs="Menlo Regular"/>
          <w:i/>
          <w:color w:val="000000"/>
        </w:rPr>
      </w:pPr>
      <w:r w:rsidRPr="00570A8B">
        <w:rPr>
          <w:rFonts w:ascii="Tahoma" w:eastAsia="ＭＳ ゴシック" w:hAnsi="Tahoma" w:cs="Menlo Regular"/>
          <w:i/>
          <w:color w:val="000000"/>
        </w:rPr>
        <w:t>Aflam</w:t>
      </w:r>
    </w:p>
    <w:p w14:paraId="27A89AFF" w14:textId="77777777" w:rsidR="00570A8B" w:rsidRPr="00570A8B" w:rsidRDefault="00570A8B" w:rsidP="00570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eastAsia="ＭＳ ゴシック" w:hAnsi="Tahoma" w:cs="Menlo Regular"/>
          <w:i/>
          <w:color w:val="000000"/>
        </w:rPr>
      </w:pPr>
      <w:r w:rsidRPr="00570A8B">
        <w:rPr>
          <w:rFonts w:ascii="Tahoma" w:eastAsia="ＭＳ ゴシック" w:hAnsi="Tahoma" w:cs="Menlo Regular"/>
          <w:i/>
          <w:color w:val="000000"/>
        </w:rPr>
        <w:t>42 rue Saint Saëns</w:t>
      </w:r>
    </w:p>
    <w:p w14:paraId="0A4EF597" w14:textId="77777777" w:rsidR="00570A8B" w:rsidRPr="00570A8B" w:rsidRDefault="00570A8B" w:rsidP="00570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eastAsia="ＭＳ ゴシック" w:hAnsi="Tahoma" w:cs="Menlo Regular"/>
          <w:i/>
          <w:color w:val="000000"/>
        </w:rPr>
      </w:pPr>
      <w:r w:rsidRPr="00570A8B">
        <w:rPr>
          <w:rFonts w:ascii="Tahoma" w:eastAsia="ＭＳ ゴシック" w:hAnsi="Tahoma" w:cs="Menlo Regular"/>
          <w:i/>
          <w:color w:val="000000"/>
        </w:rPr>
        <w:t>F 13001 Marseille</w:t>
      </w:r>
    </w:p>
    <w:p w14:paraId="12306A3D" w14:textId="77777777" w:rsidR="00570A8B" w:rsidRPr="00570A8B" w:rsidRDefault="00570A8B" w:rsidP="00570A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rFonts w:ascii="Tahoma" w:eastAsia="ＭＳ ゴシック" w:hAnsi="Tahoma" w:cs="Menlo Regular"/>
          <w:i/>
          <w:color w:val="000000"/>
        </w:rPr>
      </w:pPr>
    </w:p>
    <w:p w14:paraId="66686B78" w14:textId="77777777" w:rsidR="00570A8B" w:rsidRPr="00570A8B" w:rsidRDefault="00570A8B" w:rsidP="00570A8B">
      <w:pPr>
        <w:rPr>
          <w:rFonts w:ascii="Tahoma" w:hAnsi="Tahoma"/>
        </w:rPr>
      </w:pPr>
    </w:p>
    <w:p w14:paraId="53446774" w14:textId="2498529E" w:rsidR="00055013" w:rsidRPr="00570A8B" w:rsidRDefault="00055013" w:rsidP="00F41120">
      <w:pPr>
        <w:jc w:val="both"/>
        <w:rPr>
          <w:rFonts w:ascii="Tahoma" w:hAnsi="Tahoma"/>
          <w:lang w:val="en-GB"/>
        </w:rPr>
      </w:pPr>
    </w:p>
    <w:sectPr w:rsidR="00055013" w:rsidRPr="00570A8B" w:rsidSect="00570A8B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E7D"/>
    <w:multiLevelType w:val="hybridMultilevel"/>
    <w:tmpl w:val="A3AA279E"/>
    <w:lvl w:ilvl="0" w:tplc="B8D8C10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266B"/>
    <w:multiLevelType w:val="hybridMultilevel"/>
    <w:tmpl w:val="61CA0D3C"/>
    <w:lvl w:ilvl="0" w:tplc="67186468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321F1"/>
    <w:multiLevelType w:val="hybridMultilevel"/>
    <w:tmpl w:val="46988494"/>
    <w:lvl w:ilvl="0" w:tplc="EEB67B58">
      <w:start w:val="2"/>
      <w:numFmt w:val="bullet"/>
      <w:lvlText w:val="-"/>
      <w:lvlJc w:val="left"/>
      <w:pPr>
        <w:ind w:left="800" w:hanging="360"/>
      </w:pPr>
      <w:rPr>
        <w:rFonts w:ascii="Arial" w:eastAsiaTheme="minorEastAsia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D"/>
    <w:rsid w:val="00027215"/>
    <w:rsid w:val="00032178"/>
    <w:rsid w:val="00040EC9"/>
    <w:rsid w:val="00055013"/>
    <w:rsid w:val="00156AC0"/>
    <w:rsid w:val="001C55B2"/>
    <w:rsid w:val="001D36C8"/>
    <w:rsid w:val="0023638E"/>
    <w:rsid w:val="002622CA"/>
    <w:rsid w:val="00272F09"/>
    <w:rsid w:val="002766D4"/>
    <w:rsid w:val="00295BD7"/>
    <w:rsid w:val="002F5431"/>
    <w:rsid w:val="003055BF"/>
    <w:rsid w:val="003F7C66"/>
    <w:rsid w:val="00421F6A"/>
    <w:rsid w:val="004460DE"/>
    <w:rsid w:val="005019AE"/>
    <w:rsid w:val="0050419C"/>
    <w:rsid w:val="00570A8B"/>
    <w:rsid w:val="00576675"/>
    <w:rsid w:val="0066033C"/>
    <w:rsid w:val="00766A73"/>
    <w:rsid w:val="007878EC"/>
    <w:rsid w:val="008442F3"/>
    <w:rsid w:val="008D784D"/>
    <w:rsid w:val="008D7930"/>
    <w:rsid w:val="008F1B5D"/>
    <w:rsid w:val="00A04B97"/>
    <w:rsid w:val="00AC06A3"/>
    <w:rsid w:val="00B31BC5"/>
    <w:rsid w:val="00B34C14"/>
    <w:rsid w:val="00D447CE"/>
    <w:rsid w:val="00D72513"/>
    <w:rsid w:val="00E24D0D"/>
    <w:rsid w:val="00E75C74"/>
    <w:rsid w:val="00F41120"/>
    <w:rsid w:val="00F719DB"/>
    <w:rsid w:val="00FF7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88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84D"/>
    <w:pPr>
      <w:ind w:left="720"/>
      <w:contextualSpacing/>
    </w:pPr>
  </w:style>
  <w:style w:type="character" w:customStyle="1" w:styleId="txt">
    <w:name w:val="txt"/>
    <w:basedOn w:val="Policepardfaut"/>
    <w:rsid w:val="0023638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38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38E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4112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0A8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B34C1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84D"/>
    <w:pPr>
      <w:ind w:left="720"/>
      <w:contextualSpacing/>
    </w:pPr>
  </w:style>
  <w:style w:type="character" w:customStyle="1" w:styleId="txt">
    <w:name w:val="txt"/>
    <w:basedOn w:val="Policepardfaut"/>
    <w:rsid w:val="0023638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38E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38E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4112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70A8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B34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oduction@aflam.fr" TargetMode="External"/><Relationship Id="rId7" Type="http://schemas.openxmlformats.org/officeDocument/2006/relationships/hyperlink" Target="mailto:aflam2016@aflam.fr?subject=Registration%204&#232;mes%20Rencontres%20Internationales%20des%20Cin&#233;mas%20Arab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601</Words>
  <Characters>3309</Characters>
  <Application>Microsoft Macintosh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Aflam</dc:creator>
  <cp:keywords/>
  <dc:description/>
  <cp:lastModifiedBy>m s</cp:lastModifiedBy>
  <cp:revision>6</cp:revision>
  <dcterms:created xsi:type="dcterms:W3CDTF">2017-02-23T15:39:00Z</dcterms:created>
  <dcterms:modified xsi:type="dcterms:W3CDTF">2017-03-10T15:03:00Z</dcterms:modified>
</cp:coreProperties>
</file>